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903349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1C49FD" w:rsidP="001C49FD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光・音・力による現象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A425E4" w:rsidRPr="0059275F" w:rsidRDefault="00351439" w:rsidP="00A938D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</w:rPr>
      </w:pPr>
      <w:r>
        <w:rPr>
          <w:rFonts w:ascii="ＭＳ ゴシック" w:hAnsi="ＭＳ ゴシック" w:hint="eastAsia"/>
          <w:noProof/>
        </w:rPr>
        <w:drawing>
          <wp:anchor distT="0" distB="0" distL="114300" distR="114300" simplePos="0" relativeHeight="251706368" behindDoc="0" locked="0" layoutInCell="1" allowOverlap="1" wp14:anchorId="1ADB2BA1" wp14:editId="65258E50">
            <wp:simplePos x="0" y="0"/>
            <wp:positionH relativeFrom="column">
              <wp:posOffset>2594610</wp:posOffset>
            </wp:positionH>
            <wp:positionV relativeFrom="paragraph">
              <wp:posOffset>59690</wp:posOffset>
            </wp:positionV>
            <wp:extent cx="2497455" cy="2570480"/>
            <wp:effectExtent l="0" t="0" r="0" b="127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単S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7455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5E4" w:rsidRPr="0059275F">
        <w:rPr>
          <w:rFonts w:ascii="ＭＳ ゴシック" w:hAnsi="ＭＳ ゴシック" w:hint="eastAsia"/>
          <w:szCs w:val="20"/>
        </w:rPr>
        <w:t>【</w:t>
      </w:r>
      <w:r w:rsidR="00A920DB" w:rsidRPr="0059275F">
        <w:rPr>
          <w:rFonts w:ascii="ＭＳ ゴシック" w:hAnsi="ＭＳ ゴシック" w:hint="eastAsia"/>
          <w:szCs w:val="20"/>
        </w:rPr>
        <w:t>１</w:t>
      </w:r>
      <w:r w:rsidR="00A425E4" w:rsidRPr="0059275F">
        <w:rPr>
          <w:rFonts w:ascii="ＭＳ ゴシック" w:hAnsi="ＭＳ ゴシック" w:hint="eastAsia"/>
          <w:szCs w:val="20"/>
        </w:rPr>
        <w:t>】</w:t>
      </w:r>
      <w:r w:rsidR="00A425E4" w:rsidRPr="0059275F">
        <w:rPr>
          <w:rFonts w:ascii="ＭＳ ゴシック" w:hAnsi="ＭＳ ゴシック" w:hint="eastAsia"/>
        </w:rPr>
        <w:t xml:space="preserve">　</w:t>
      </w:r>
      <w:r w:rsidR="00826FE7">
        <w:rPr>
          <w:rFonts w:ascii="ＭＳ ゴシック" w:hAnsi="ＭＳ ゴシック" w:hint="eastAsia"/>
        </w:rPr>
        <w:t>図１のように，30°間隔に区分線を引いた記録用紙の中</w:t>
      </w:r>
      <w:r w:rsidR="009545D3">
        <w:rPr>
          <w:rFonts w:ascii="ＭＳ ゴシック" w:hAnsi="ＭＳ ゴシック" w:hint="eastAsia"/>
        </w:rPr>
        <w:t>心に，半円形レンズの平らな部分の中心Ｏを重ね合わせて置き，その中心</w:t>
      </w:r>
      <w:r w:rsidR="00826FE7">
        <w:rPr>
          <w:rFonts w:ascii="ＭＳ ゴシック" w:hAnsi="ＭＳ ゴシック" w:hint="eastAsia"/>
        </w:rPr>
        <w:t>Ｏに光源装置から光を当て，光の進む道すじを調べた</w:t>
      </w:r>
      <w:r w:rsidR="003E4E6C" w:rsidRPr="0059275F">
        <w:rPr>
          <w:rFonts w:ascii="ＭＳ ゴシック" w:hAnsi="ＭＳ ゴシック" w:hint="eastAsia"/>
        </w:rPr>
        <w:t>。これについて，次の問いに答えなさい。</w:t>
      </w:r>
    </w:p>
    <w:p w:rsidR="00A425E4" w:rsidRPr="00413DCD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59797A">
        <w:rPr>
          <w:rFonts w:hint="eastAsia"/>
        </w:rPr>
        <w:t>図２のように</w:t>
      </w:r>
      <w:r w:rsidR="00351439">
        <w:rPr>
          <w:rFonts w:hint="eastAsia"/>
        </w:rPr>
        <w:t>半円形レンズ</w:t>
      </w:r>
      <w:r w:rsidR="0059797A">
        <w:rPr>
          <w:rFonts w:hint="eastAsia"/>
        </w:rPr>
        <w:t>に</w:t>
      </w:r>
      <w:r w:rsidR="00351439">
        <w:rPr>
          <w:rFonts w:hint="eastAsia"/>
        </w:rPr>
        <w:t>光</w:t>
      </w:r>
      <w:r w:rsidR="0059797A">
        <w:rPr>
          <w:rFonts w:hint="eastAsia"/>
        </w:rPr>
        <w:t>を当てると，</w:t>
      </w:r>
      <w:r w:rsidR="00351439">
        <w:rPr>
          <w:rFonts w:hint="eastAsia"/>
        </w:rPr>
        <w:t>光</w:t>
      </w:r>
      <w:r w:rsidR="0059797A">
        <w:rPr>
          <w:rFonts w:hint="eastAsia"/>
        </w:rPr>
        <w:t>はどのように進むか。ア～カから２つ選びなさい。</w:t>
      </w:r>
    </w:p>
    <w:p w:rsidR="00A425E4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59797A">
        <w:rPr>
          <w:rFonts w:hint="eastAsia"/>
        </w:rPr>
        <w:t>図３のように</w:t>
      </w:r>
      <w:r w:rsidR="00351439">
        <w:rPr>
          <w:rFonts w:hint="eastAsia"/>
        </w:rPr>
        <w:t>半円形レンズ</w:t>
      </w:r>
      <w:r w:rsidR="0059797A">
        <w:rPr>
          <w:rFonts w:hint="eastAsia"/>
        </w:rPr>
        <w:t>に</w:t>
      </w:r>
      <w:r w:rsidR="00351439">
        <w:rPr>
          <w:rFonts w:hint="eastAsia"/>
        </w:rPr>
        <w:t>光</w:t>
      </w:r>
      <w:r w:rsidR="0059797A">
        <w:rPr>
          <w:rFonts w:hint="eastAsia"/>
        </w:rPr>
        <w:t>を当てると，</w:t>
      </w:r>
      <w:r w:rsidR="00351439">
        <w:rPr>
          <w:rFonts w:hint="eastAsia"/>
        </w:rPr>
        <w:t>光</w:t>
      </w:r>
      <w:r w:rsidR="0059797A">
        <w:rPr>
          <w:rFonts w:hint="eastAsia"/>
        </w:rPr>
        <w:t>はどのように進むか。ア～カから２つ選びなさい。</w:t>
      </w:r>
    </w:p>
    <w:p w:rsidR="00A425E4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59797A">
        <w:rPr>
          <w:rFonts w:hint="eastAsia"/>
        </w:rPr>
        <w:t>図３のＸの角について答えなさい</w:t>
      </w:r>
      <w:r w:rsidR="001C6D1A">
        <w:rPr>
          <w:rFonts w:hint="eastAsia"/>
        </w:rPr>
        <w:t>。</w:t>
      </w:r>
    </w:p>
    <w:p w:rsidR="0059797A" w:rsidRDefault="0059797A" w:rsidP="0059797A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Ｘの角を何というか。</w:t>
      </w:r>
    </w:p>
    <w:p w:rsidR="0059797A" w:rsidRPr="0059797A" w:rsidRDefault="0059797A" w:rsidP="0059797A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②　</w:t>
      </w:r>
      <w:r w:rsidR="00351439">
        <w:rPr>
          <w:rFonts w:hint="eastAsia"/>
        </w:rPr>
        <w:t>半円形レンズ</w:t>
      </w:r>
      <w:r>
        <w:rPr>
          <w:rFonts w:hint="eastAsia"/>
        </w:rPr>
        <w:t>に進んだ</w:t>
      </w:r>
      <w:r w:rsidR="00351439">
        <w:rPr>
          <w:rFonts w:hint="eastAsia"/>
        </w:rPr>
        <w:t>光</w:t>
      </w:r>
      <w:r>
        <w:rPr>
          <w:rFonts w:hint="eastAsia"/>
        </w:rPr>
        <w:t>が，全反射して空気中に出なくなるには，Ｘの角をどのようにすればよいか。</w:t>
      </w:r>
    </w:p>
    <w:p w:rsidR="00A425E4" w:rsidRDefault="00AD2E7E" w:rsidP="00826FE7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08416" behindDoc="0" locked="0" layoutInCell="1" allowOverlap="1" wp14:anchorId="1608D89F" wp14:editId="6C6AF8CB">
            <wp:simplePos x="0" y="0"/>
            <wp:positionH relativeFrom="column">
              <wp:posOffset>3499485</wp:posOffset>
            </wp:positionH>
            <wp:positionV relativeFrom="paragraph">
              <wp:posOffset>55880</wp:posOffset>
            </wp:positionV>
            <wp:extent cx="1619250" cy="1005840"/>
            <wp:effectExtent l="0" t="0" r="0" b="381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単S_01_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05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5E4">
        <w:rPr>
          <w:rFonts w:hint="eastAsia"/>
        </w:rPr>
        <w:t>４．</w:t>
      </w:r>
      <w:r w:rsidR="0059797A">
        <w:rPr>
          <w:rFonts w:hint="eastAsia"/>
        </w:rPr>
        <w:t>図４のように，</w:t>
      </w:r>
      <w:r w:rsidR="00351439">
        <w:rPr>
          <w:rFonts w:hint="eastAsia"/>
        </w:rPr>
        <w:t>半円形レンズ</w:t>
      </w:r>
      <w:r w:rsidR="0059797A">
        <w:rPr>
          <w:rFonts w:hint="eastAsia"/>
        </w:rPr>
        <w:t>のかわりに，直方体の</w:t>
      </w:r>
      <w:r>
        <w:rPr>
          <w:rFonts w:hint="eastAsia"/>
        </w:rPr>
        <w:t>ガラス</w:t>
      </w:r>
      <w:r w:rsidR="0059797A">
        <w:rPr>
          <w:rFonts w:hint="eastAsia"/>
        </w:rPr>
        <w:t>を置き，そのうしろに白色と黒色の鉛筆を置</w:t>
      </w:r>
      <w:r w:rsidR="0023557D">
        <w:rPr>
          <w:rFonts w:hint="eastAsia"/>
        </w:rPr>
        <w:t>いた。</w:t>
      </w:r>
      <w:r w:rsidR="0059797A">
        <w:rPr>
          <w:rFonts w:hint="eastAsia"/>
        </w:rPr>
        <w:t>図の矢印の方向からそれぞれの鉛筆を見</w:t>
      </w:r>
      <w:r w:rsidR="0023557D">
        <w:rPr>
          <w:rFonts w:hint="eastAsia"/>
        </w:rPr>
        <w:t>たと</w:t>
      </w:r>
      <w:r w:rsidR="0059797A">
        <w:rPr>
          <w:rFonts w:hint="eastAsia"/>
        </w:rPr>
        <w:t>き，２本の鉛筆はどのように見えるか。次のア～エから１つ選びなさい</w:t>
      </w:r>
      <w:r w:rsidR="00A938DE">
        <w:rPr>
          <w:rFonts w:hint="eastAsia"/>
        </w:rPr>
        <w:t>。</w:t>
      </w:r>
    </w:p>
    <w:p w:rsidR="00A25A7D" w:rsidRDefault="00C54AF4" w:rsidP="00826FE7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02272" behindDoc="0" locked="0" layoutInCell="1" allowOverlap="1" wp14:anchorId="66FAC14D" wp14:editId="3CD684DC">
            <wp:simplePos x="0" y="0"/>
            <wp:positionH relativeFrom="column">
              <wp:posOffset>315595</wp:posOffset>
            </wp:positionH>
            <wp:positionV relativeFrom="paragraph">
              <wp:posOffset>88265</wp:posOffset>
            </wp:positionV>
            <wp:extent cx="4767580" cy="689610"/>
            <wp:effectExtent l="0" t="0" r="0" b="0"/>
            <wp:wrapNone/>
            <wp:docPr id="61" name="図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単_01_0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7580" cy="689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797A" w:rsidRDefault="0059797A" w:rsidP="00826FE7">
      <w:pPr>
        <w:pStyle w:val="a6"/>
        <w:ind w:left="400" w:hangingChars="200" w:hanging="400"/>
        <w:jc w:val="left"/>
      </w:pPr>
    </w:p>
    <w:p w:rsidR="0059797A" w:rsidRDefault="0059797A" w:rsidP="00826FE7">
      <w:pPr>
        <w:pStyle w:val="a6"/>
        <w:ind w:left="400" w:hangingChars="200" w:hanging="400"/>
        <w:jc w:val="left"/>
      </w:pPr>
    </w:p>
    <w:p w:rsidR="0059797A" w:rsidRPr="0059797A" w:rsidRDefault="0059797A" w:rsidP="00826FE7">
      <w:pPr>
        <w:pStyle w:val="a6"/>
        <w:ind w:left="400" w:hangingChars="200" w:hanging="400"/>
        <w:jc w:val="left"/>
      </w:pPr>
    </w:p>
    <w:p w:rsidR="00A920DB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59797A">
        <w:rPr>
          <w:rFonts w:hint="eastAsia"/>
        </w:rPr>
        <w:t>光の屈折ともっとも関係が深い現象を，次のア～エから</w:t>
      </w:r>
      <w:r w:rsidR="009317DB">
        <w:rPr>
          <w:rFonts w:hint="eastAsia"/>
        </w:rPr>
        <w:t>１つ</w:t>
      </w:r>
      <w:r w:rsidR="0059797A">
        <w:rPr>
          <w:rFonts w:hint="eastAsia"/>
        </w:rPr>
        <w:t>選びなさい。</w:t>
      </w:r>
    </w:p>
    <w:p w:rsidR="0059797A" w:rsidRDefault="0059797A" w:rsidP="00A25A7D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</w:t>
      </w:r>
      <w:r w:rsidR="00A25A7D">
        <w:rPr>
          <w:rFonts w:hint="eastAsia"/>
        </w:rPr>
        <w:t>デパートのショーウィンドウに自分のすがたが映って見えた。</w:t>
      </w:r>
    </w:p>
    <w:p w:rsidR="0059797A" w:rsidRDefault="0059797A" w:rsidP="00A25A7D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</w:t>
      </w:r>
      <w:r w:rsidR="00A25A7D">
        <w:rPr>
          <w:rFonts w:hint="eastAsia"/>
        </w:rPr>
        <w:t>光ファイバーによって，大量の情報を送ることができるようになった。</w:t>
      </w:r>
    </w:p>
    <w:p w:rsidR="0059797A" w:rsidRDefault="0059797A" w:rsidP="00A25A7D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ウ．浅</w:t>
      </w:r>
      <w:r w:rsidR="00A25A7D">
        <w:rPr>
          <w:rFonts w:hint="eastAsia"/>
        </w:rPr>
        <w:t>く思えたプールに入ると，</w:t>
      </w:r>
      <w:r>
        <w:rPr>
          <w:rFonts w:hint="eastAsia"/>
        </w:rPr>
        <w:t>思った以上に深</w:t>
      </w:r>
      <w:r w:rsidR="00A25A7D">
        <w:rPr>
          <w:rFonts w:hint="eastAsia"/>
        </w:rPr>
        <w:t>かった</w:t>
      </w:r>
      <w:r>
        <w:rPr>
          <w:rFonts w:hint="eastAsia"/>
        </w:rPr>
        <w:t>。</w:t>
      </w:r>
    </w:p>
    <w:p w:rsidR="0059797A" w:rsidRDefault="0059797A" w:rsidP="00A25A7D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エ．夜空に月がかがやいて見え</w:t>
      </w:r>
      <w:r w:rsidR="00A25A7D">
        <w:rPr>
          <w:rFonts w:hint="eastAsia"/>
        </w:rPr>
        <w:t>た</w:t>
      </w:r>
      <w:r>
        <w:rPr>
          <w:rFonts w:hint="eastAsia"/>
        </w:rPr>
        <w:t>。</w:t>
      </w:r>
    </w:p>
    <w:p w:rsidR="00351439" w:rsidRDefault="00351439" w:rsidP="00351439">
      <w:pPr>
        <w:pStyle w:val="a6"/>
        <w:ind w:leftChars="200" w:left="792" w:hangingChars="200" w:hanging="392"/>
        <w:jc w:val="left"/>
        <w:rPr>
          <w:spacing w:val="-2"/>
        </w:rPr>
      </w:pPr>
    </w:p>
    <w:p w:rsidR="00A52768" w:rsidRDefault="00D03F61" w:rsidP="00903349">
      <w:pPr>
        <w:pStyle w:val="a5"/>
        <w:spacing w:beforeLines="0" w:afterLines="20" w:after="72" w:line="240" w:lineRule="auto"/>
        <w:ind w:left="200" w:hangingChars="100" w:hanging="200"/>
        <w:jc w:val="left"/>
        <w:rPr>
          <w:rFonts w:ascii="ＭＳ ゴシック"/>
        </w:rPr>
      </w:pPr>
      <w:r>
        <w:rPr>
          <w:rFonts w:ascii="ＭＳ ゴシック" w:hint="eastAsia"/>
          <w:noProof/>
        </w:rPr>
        <w:lastRenderedPageBreak/>
        <w:drawing>
          <wp:anchor distT="0" distB="0" distL="114300" distR="114300" simplePos="0" relativeHeight="251703296" behindDoc="0" locked="0" layoutInCell="1" allowOverlap="1" wp14:anchorId="452FD1EE" wp14:editId="56957B44">
            <wp:simplePos x="0" y="0"/>
            <wp:positionH relativeFrom="column">
              <wp:posOffset>3134995</wp:posOffset>
            </wp:positionH>
            <wp:positionV relativeFrom="paragraph">
              <wp:posOffset>99060</wp:posOffset>
            </wp:positionV>
            <wp:extent cx="1956435" cy="903605"/>
            <wp:effectExtent l="0" t="0" r="5715" b="0"/>
            <wp:wrapSquare wrapText="bothSides"/>
            <wp:docPr id="136" name="図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単_02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64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 w:rsidRPr="0059275F">
        <w:rPr>
          <w:rFonts w:ascii="ＭＳ ゴシック" w:hAnsi="ＭＳ ゴシック" w:hint="eastAsia"/>
          <w:szCs w:val="20"/>
        </w:rPr>
        <w:t>【</w:t>
      </w:r>
      <w:r w:rsidR="00A920DB" w:rsidRPr="0059275F">
        <w:rPr>
          <w:rFonts w:ascii="ＭＳ ゴシック" w:hAnsi="ＭＳ ゴシック" w:hint="eastAsia"/>
          <w:szCs w:val="20"/>
        </w:rPr>
        <w:t>２</w:t>
      </w:r>
      <w:r w:rsidR="00735F5E" w:rsidRPr="0059275F">
        <w:rPr>
          <w:rFonts w:ascii="ＭＳ ゴシック" w:hAnsi="ＭＳ ゴシック" w:hint="eastAsia"/>
          <w:szCs w:val="20"/>
        </w:rPr>
        <w:t>】</w:t>
      </w:r>
      <w:r w:rsidR="00735F5E" w:rsidRPr="0059275F">
        <w:rPr>
          <w:rFonts w:ascii="ＭＳ ゴシック" w:eastAsiaTheme="majorEastAsia" w:hAnsiTheme="majorEastAsia" w:hint="eastAsia"/>
        </w:rPr>
        <w:t xml:space="preserve">　</w:t>
      </w:r>
      <w:r w:rsidR="00C20617">
        <w:rPr>
          <w:rFonts w:ascii="ＭＳ ゴシック" w:hint="eastAsia"/>
        </w:rPr>
        <w:t>音の性質を調べるため，同じ材質でできた</w:t>
      </w:r>
      <w:r w:rsidR="005C4C8E">
        <w:rPr>
          <w:rFonts w:ascii="ＭＳ ゴシック" w:hint="eastAsia"/>
        </w:rPr>
        <w:t>２本の弦</w:t>
      </w:r>
      <w:r w:rsidR="00351439">
        <w:rPr>
          <w:rFonts w:ascii="ＭＳ ゴシック" w:hint="eastAsia"/>
        </w:rPr>
        <w:t>(</w:t>
      </w:r>
      <w:r w:rsidR="005C4C8E">
        <w:rPr>
          <w:rFonts w:ascii="ＭＳ ゴシック" w:hint="eastAsia"/>
        </w:rPr>
        <w:t>断面積が0.02mm</w:t>
      </w:r>
      <w:r w:rsidR="005C4C8E" w:rsidRPr="005C4C8E">
        <w:rPr>
          <w:rFonts w:ascii="ＭＳ ゴシック" w:hint="eastAsia"/>
          <w:vertAlign w:val="superscript"/>
        </w:rPr>
        <w:t>2</w:t>
      </w:r>
      <w:r w:rsidR="005C4C8E">
        <w:rPr>
          <w:rFonts w:ascii="ＭＳ ゴシック" w:hint="eastAsia"/>
        </w:rPr>
        <w:t>の弦と断面積が0.08</w:t>
      </w:r>
      <w:r w:rsidR="005C4C8E" w:rsidRPr="005C4C8E">
        <w:rPr>
          <w:rFonts w:ascii="ＭＳ ゴシック" w:hint="eastAsia"/>
        </w:rPr>
        <w:t xml:space="preserve"> </w:t>
      </w:r>
      <w:r w:rsidR="005C4C8E">
        <w:rPr>
          <w:rFonts w:ascii="ＭＳ ゴシック" w:hint="eastAsia"/>
        </w:rPr>
        <w:t>mm</w:t>
      </w:r>
      <w:r w:rsidR="005C4C8E" w:rsidRPr="005C4C8E">
        <w:rPr>
          <w:rFonts w:ascii="ＭＳ ゴシック" w:hint="eastAsia"/>
          <w:vertAlign w:val="superscript"/>
        </w:rPr>
        <w:t>2</w:t>
      </w:r>
      <w:r w:rsidR="005C4C8E">
        <w:rPr>
          <w:rFonts w:ascii="ＭＳ ゴシック" w:hint="eastAsia"/>
        </w:rPr>
        <w:t>の弦</w:t>
      </w:r>
      <w:r w:rsidR="00351439">
        <w:rPr>
          <w:rFonts w:ascii="ＭＳ ゴシック" w:hint="eastAsia"/>
        </w:rPr>
        <w:t>)</w:t>
      </w:r>
      <w:r w:rsidR="005C4C8E">
        <w:rPr>
          <w:rFonts w:ascii="ＭＳ ゴシック" w:hint="eastAsia"/>
        </w:rPr>
        <w:t>を，それぞれ図のようにモノコードにはり，弦の長さやおもりの質量を変えて，弦から出る音の振動をオシロスコープで測定した。表は，その結果を示したものである。</w:t>
      </w:r>
      <w:r w:rsidR="00C20617">
        <w:rPr>
          <w:rFonts w:ascii="ＭＳ ゴシック" w:hint="eastAsia"/>
        </w:rPr>
        <w:t>これについて，</w:t>
      </w:r>
      <w:r w:rsidR="00351439">
        <w:rPr>
          <w:rFonts w:ascii="ＭＳ ゴシック" w:hint="eastAsia"/>
        </w:rPr>
        <w:t>次</w:t>
      </w:r>
      <w:r w:rsidR="00C20617">
        <w:rPr>
          <w:rFonts w:ascii="ＭＳ ゴシック" w:hint="eastAsia"/>
        </w:rPr>
        <w:t>の問いに答えなさい。</w:t>
      </w:r>
    </w:p>
    <w:tbl>
      <w:tblPr>
        <w:tblStyle w:val="ac"/>
        <w:tblW w:w="7768" w:type="dxa"/>
        <w:tblInd w:w="340" w:type="dxa"/>
        <w:tblLook w:val="04A0" w:firstRow="1" w:lastRow="0" w:firstColumn="1" w:lastColumn="0" w:noHBand="0" w:noVBand="1"/>
      </w:tblPr>
      <w:tblGrid>
        <w:gridCol w:w="2227"/>
        <w:gridCol w:w="923"/>
        <w:gridCol w:w="924"/>
        <w:gridCol w:w="923"/>
        <w:gridCol w:w="924"/>
        <w:gridCol w:w="923"/>
        <w:gridCol w:w="924"/>
      </w:tblGrid>
      <w:tr w:rsidR="0070296A" w:rsidTr="0010183C">
        <w:trPr>
          <w:trHeight w:hRule="exact" w:val="340"/>
        </w:trPr>
        <w:tc>
          <w:tcPr>
            <w:tcW w:w="2227" w:type="dxa"/>
            <w:vAlign w:val="center"/>
          </w:tcPr>
          <w:p w:rsidR="0070296A" w:rsidRDefault="0070296A" w:rsidP="0070296A">
            <w:pPr>
              <w:jc w:val="center"/>
            </w:pPr>
          </w:p>
        </w:tc>
        <w:tc>
          <w:tcPr>
            <w:tcW w:w="923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Ａ</w:t>
            </w:r>
          </w:p>
        </w:tc>
        <w:tc>
          <w:tcPr>
            <w:tcW w:w="924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Ｂ</w:t>
            </w:r>
          </w:p>
        </w:tc>
        <w:tc>
          <w:tcPr>
            <w:tcW w:w="923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Ｃ</w:t>
            </w:r>
          </w:p>
        </w:tc>
        <w:tc>
          <w:tcPr>
            <w:tcW w:w="924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Ｄ</w:t>
            </w:r>
          </w:p>
        </w:tc>
        <w:tc>
          <w:tcPr>
            <w:tcW w:w="923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Ｅ</w:t>
            </w:r>
          </w:p>
        </w:tc>
        <w:tc>
          <w:tcPr>
            <w:tcW w:w="924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Ｆ</w:t>
            </w:r>
          </w:p>
        </w:tc>
      </w:tr>
      <w:tr w:rsidR="0070296A" w:rsidTr="0010183C">
        <w:trPr>
          <w:trHeight w:hRule="exact" w:val="340"/>
        </w:trPr>
        <w:tc>
          <w:tcPr>
            <w:tcW w:w="2227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弦の断面積〔mm</w:t>
            </w:r>
            <w:r w:rsidRPr="0010183C">
              <w:rPr>
                <w:rFonts w:hint="eastAsia"/>
                <w:vertAlign w:val="superscript"/>
              </w:rPr>
              <w:t>2</w:t>
            </w:r>
            <w:r>
              <w:rPr>
                <w:rFonts w:hint="eastAsia"/>
              </w:rPr>
              <w:t>〕</w:t>
            </w:r>
          </w:p>
        </w:tc>
        <w:tc>
          <w:tcPr>
            <w:tcW w:w="923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0.02</w:t>
            </w:r>
          </w:p>
        </w:tc>
        <w:tc>
          <w:tcPr>
            <w:tcW w:w="924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0.02</w:t>
            </w:r>
          </w:p>
        </w:tc>
        <w:tc>
          <w:tcPr>
            <w:tcW w:w="923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0.02</w:t>
            </w:r>
          </w:p>
        </w:tc>
        <w:tc>
          <w:tcPr>
            <w:tcW w:w="924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0.08</w:t>
            </w:r>
          </w:p>
        </w:tc>
        <w:tc>
          <w:tcPr>
            <w:tcW w:w="923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0.08</w:t>
            </w:r>
          </w:p>
        </w:tc>
        <w:tc>
          <w:tcPr>
            <w:tcW w:w="924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0.08</w:t>
            </w:r>
          </w:p>
        </w:tc>
      </w:tr>
      <w:tr w:rsidR="0070296A" w:rsidTr="0010183C">
        <w:trPr>
          <w:trHeight w:hRule="exact" w:val="340"/>
        </w:trPr>
        <w:tc>
          <w:tcPr>
            <w:tcW w:w="2227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弦の長さ〔cm〕</w:t>
            </w:r>
          </w:p>
        </w:tc>
        <w:tc>
          <w:tcPr>
            <w:tcW w:w="923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40</w:t>
            </w:r>
          </w:p>
        </w:tc>
        <w:tc>
          <w:tcPr>
            <w:tcW w:w="924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40</w:t>
            </w:r>
          </w:p>
        </w:tc>
        <w:tc>
          <w:tcPr>
            <w:tcW w:w="923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20</w:t>
            </w:r>
          </w:p>
        </w:tc>
        <w:tc>
          <w:tcPr>
            <w:tcW w:w="924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20</w:t>
            </w:r>
          </w:p>
        </w:tc>
        <w:tc>
          <w:tcPr>
            <w:tcW w:w="923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40</w:t>
            </w:r>
          </w:p>
        </w:tc>
        <w:tc>
          <w:tcPr>
            <w:tcW w:w="924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Ｙ</w:t>
            </w:r>
          </w:p>
        </w:tc>
      </w:tr>
      <w:tr w:rsidR="0070296A" w:rsidTr="0010183C">
        <w:trPr>
          <w:trHeight w:hRule="exact" w:val="340"/>
        </w:trPr>
        <w:tc>
          <w:tcPr>
            <w:tcW w:w="2227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おもりの質量〔g〕</w:t>
            </w:r>
          </w:p>
        </w:tc>
        <w:tc>
          <w:tcPr>
            <w:tcW w:w="923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150</w:t>
            </w:r>
          </w:p>
        </w:tc>
        <w:tc>
          <w:tcPr>
            <w:tcW w:w="924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600</w:t>
            </w:r>
          </w:p>
        </w:tc>
        <w:tc>
          <w:tcPr>
            <w:tcW w:w="923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150</w:t>
            </w:r>
          </w:p>
        </w:tc>
        <w:tc>
          <w:tcPr>
            <w:tcW w:w="924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600</w:t>
            </w:r>
          </w:p>
        </w:tc>
        <w:tc>
          <w:tcPr>
            <w:tcW w:w="923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600</w:t>
            </w:r>
          </w:p>
        </w:tc>
        <w:tc>
          <w:tcPr>
            <w:tcW w:w="924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150</w:t>
            </w:r>
          </w:p>
        </w:tc>
      </w:tr>
      <w:tr w:rsidR="0070296A" w:rsidTr="0010183C">
        <w:trPr>
          <w:trHeight w:hRule="exact" w:val="340"/>
        </w:trPr>
        <w:tc>
          <w:tcPr>
            <w:tcW w:w="2227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振動数〔Hz〕</w:t>
            </w:r>
          </w:p>
        </w:tc>
        <w:tc>
          <w:tcPr>
            <w:tcW w:w="923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360</w:t>
            </w:r>
          </w:p>
        </w:tc>
        <w:tc>
          <w:tcPr>
            <w:tcW w:w="924" w:type="dxa"/>
            <w:vAlign w:val="center"/>
          </w:tcPr>
          <w:p w:rsidR="0070296A" w:rsidRDefault="0070296A" w:rsidP="0070296A">
            <w:pPr>
              <w:jc w:val="center"/>
            </w:pPr>
            <w:r>
              <w:rPr>
                <w:rFonts w:hint="eastAsia"/>
              </w:rPr>
              <w:t>720</w:t>
            </w:r>
          </w:p>
        </w:tc>
        <w:tc>
          <w:tcPr>
            <w:tcW w:w="923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720</w:t>
            </w:r>
          </w:p>
        </w:tc>
        <w:tc>
          <w:tcPr>
            <w:tcW w:w="924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Ｘ</w:t>
            </w:r>
          </w:p>
        </w:tc>
        <w:tc>
          <w:tcPr>
            <w:tcW w:w="923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360</w:t>
            </w:r>
          </w:p>
        </w:tc>
        <w:tc>
          <w:tcPr>
            <w:tcW w:w="924" w:type="dxa"/>
            <w:vAlign w:val="center"/>
          </w:tcPr>
          <w:p w:rsidR="0070296A" w:rsidRDefault="00903349" w:rsidP="0070296A">
            <w:pPr>
              <w:jc w:val="center"/>
            </w:pPr>
            <w:r>
              <w:rPr>
                <w:rFonts w:hint="eastAsia"/>
              </w:rPr>
              <w:t>360</w:t>
            </w:r>
          </w:p>
        </w:tc>
      </w:tr>
    </w:tbl>
    <w:p w:rsidR="00735F5E" w:rsidRDefault="00735F5E" w:rsidP="004148CD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5C4C8E">
        <w:rPr>
          <w:rFonts w:hint="eastAsia"/>
        </w:rPr>
        <w:t>弦の</w:t>
      </w:r>
      <w:r w:rsidR="00903349">
        <w:rPr>
          <w:rFonts w:hint="eastAsia"/>
        </w:rPr>
        <w:t>断面積</w:t>
      </w:r>
      <w:r w:rsidR="005C4C8E">
        <w:rPr>
          <w:rFonts w:hint="eastAsia"/>
        </w:rPr>
        <w:t>と振動数の</w:t>
      </w:r>
      <w:r w:rsidR="00903349">
        <w:rPr>
          <w:rFonts w:hint="eastAsia"/>
        </w:rPr>
        <w:t>関係を調べるには，実験結果のどれとどれを比べるか。</w:t>
      </w:r>
    </w:p>
    <w:p w:rsidR="00120FE7" w:rsidRPr="00120FE7" w:rsidRDefault="00120FE7" w:rsidP="00735F5E">
      <w:pPr>
        <w:pStyle w:val="a6"/>
        <w:ind w:left="400" w:hangingChars="200" w:hanging="400"/>
        <w:jc w:val="left"/>
      </w:pPr>
      <w:r>
        <w:rPr>
          <w:rFonts w:hint="eastAsia"/>
        </w:rPr>
        <w:t>２．１から，弦の断面積と振動数の関係について，簡単に説明しなさい。</w:t>
      </w:r>
    </w:p>
    <w:p w:rsidR="00903349" w:rsidRDefault="00120FE7" w:rsidP="00735F5E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735F5E">
        <w:rPr>
          <w:rFonts w:hint="eastAsia"/>
        </w:rPr>
        <w:t>．</w:t>
      </w:r>
      <w:r w:rsidR="00903349">
        <w:rPr>
          <w:rFonts w:hint="eastAsia"/>
        </w:rPr>
        <w:t>弦の長さと振動数について，次の（　）にあてはまる記号や数値を答えなさい。</w:t>
      </w:r>
    </w:p>
    <w:p w:rsidR="00903349" w:rsidRDefault="00903349" w:rsidP="00903349">
      <w:pPr>
        <w:pStyle w:val="a6"/>
        <w:ind w:leftChars="200" w:left="400" w:firstLineChars="0" w:firstLine="0"/>
        <w:jc w:val="left"/>
      </w:pPr>
      <w:r>
        <w:rPr>
          <w:rFonts w:hint="eastAsia"/>
        </w:rPr>
        <w:t>実験結果のＡと（　①　）を比べると，弦の長さが（　②　）倍になると，振動数は0.5倍になる。</w:t>
      </w:r>
    </w:p>
    <w:p w:rsidR="00735F5E" w:rsidRDefault="00120FE7" w:rsidP="00735F5E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735F5E">
        <w:rPr>
          <w:rFonts w:hint="eastAsia"/>
        </w:rPr>
        <w:t>．</w:t>
      </w:r>
      <w:r w:rsidR="00903349">
        <w:rPr>
          <w:rFonts w:hint="eastAsia"/>
        </w:rPr>
        <w:t>おもりの質量と振動数の関係について，簡単に説明しなさい。</w:t>
      </w:r>
    </w:p>
    <w:p w:rsidR="00A425E4" w:rsidRDefault="00120FE7" w:rsidP="00A920DB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735F5E">
        <w:rPr>
          <w:rFonts w:hint="eastAsia"/>
        </w:rPr>
        <w:t>．</w:t>
      </w:r>
      <w:r w:rsidR="00903349">
        <w:rPr>
          <w:rFonts w:hint="eastAsia"/>
        </w:rPr>
        <w:t>表のＸ，Ｙにあてはまる数値を答えなさい。</w:t>
      </w:r>
    </w:p>
    <w:p w:rsidR="007F4206" w:rsidRDefault="00120FE7" w:rsidP="00A920DB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7F4206">
        <w:rPr>
          <w:rFonts w:hint="eastAsia"/>
        </w:rPr>
        <w:t>．</w:t>
      </w:r>
      <w:r w:rsidR="00903349">
        <w:rPr>
          <w:rFonts w:hint="eastAsia"/>
        </w:rPr>
        <w:t>弦と振動数の関係について，次の（　）にあてはまる言葉を答えなさい</w:t>
      </w:r>
      <w:r w:rsidR="007F4206">
        <w:rPr>
          <w:rFonts w:hint="eastAsia"/>
        </w:rPr>
        <w:t>。</w:t>
      </w:r>
    </w:p>
    <w:p w:rsidR="00903349" w:rsidRDefault="00A77147" w:rsidP="00903349">
      <w:pPr>
        <w:pStyle w:val="a6"/>
        <w:ind w:leftChars="200" w:left="400" w:firstLineChars="0" w:firstLine="0"/>
        <w:jc w:val="left"/>
      </w:pPr>
      <w:r>
        <w:rPr>
          <w:rFonts w:hint="eastAsia"/>
        </w:rPr>
        <w:t>音は，振動数が</w:t>
      </w:r>
      <w:r w:rsidR="00903349">
        <w:rPr>
          <w:rFonts w:hint="eastAsia"/>
        </w:rPr>
        <w:t>（　①　）</w:t>
      </w:r>
      <w:r>
        <w:rPr>
          <w:rFonts w:hint="eastAsia"/>
        </w:rPr>
        <w:t>ほど高くなるので，実験結果から，弦の断面積が</w:t>
      </w:r>
      <w:r w:rsidR="00903349">
        <w:rPr>
          <w:rFonts w:hint="eastAsia"/>
        </w:rPr>
        <w:t>（　②　），</w:t>
      </w:r>
      <w:r>
        <w:rPr>
          <w:rFonts w:hint="eastAsia"/>
        </w:rPr>
        <w:t>弦の長さが（　③　），弦のはりが（　④　）ものほど，高い音が出る</w:t>
      </w:r>
      <w:r w:rsidR="00903349">
        <w:rPr>
          <w:rFonts w:hint="eastAsia"/>
        </w:rPr>
        <w:t>。</w:t>
      </w:r>
    </w:p>
    <w:p w:rsidR="001C6D1A" w:rsidRDefault="001C6D1A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D03F61" w:rsidRDefault="00D03F61" w:rsidP="00A920DB">
      <w:pPr>
        <w:pStyle w:val="a6"/>
        <w:ind w:left="400" w:hangingChars="200" w:hanging="400"/>
        <w:jc w:val="left"/>
      </w:pPr>
    </w:p>
    <w:p w:rsidR="00735F5E" w:rsidRPr="0059275F" w:rsidRDefault="00735F5E" w:rsidP="00D03F61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59275F">
        <w:rPr>
          <w:rFonts w:ascii="ＭＳ ゴシック" w:hAnsi="ＭＳ ゴシック" w:hint="eastAsia"/>
          <w:szCs w:val="20"/>
        </w:rPr>
        <w:lastRenderedPageBreak/>
        <w:t>【</w:t>
      </w:r>
      <w:r w:rsidR="00A920DB" w:rsidRPr="0059275F">
        <w:rPr>
          <w:rFonts w:ascii="ＭＳ ゴシック" w:hAnsi="ＭＳ ゴシック" w:hint="eastAsia"/>
          <w:szCs w:val="20"/>
        </w:rPr>
        <w:t>３</w:t>
      </w:r>
      <w:r w:rsidRPr="0059275F">
        <w:rPr>
          <w:rFonts w:ascii="ＭＳ ゴシック" w:hAnsi="ＭＳ ゴシック" w:hint="eastAsia"/>
          <w:szCs w:val="20"/>
        </w:rPr>
        <w:t>】</w:t>
      </w:r>
      <w:r w:rsidRPr="0059275F">
        <w:rPr>
          <w:rFonts w:ascii="ＭＳ ゴシック" w:eastAsiaTheme="majorEastAsia" w:hAnsiTheme="majorEastAsia" w:hint="eastAsia"/>
        </w:rPr>
        <w:t xml:space="preserve">　</w:t>
      </w:r>
      <w:r w:rsidR="00127F25">
        <w:rPr>
          <w:rFonts w:ascii="ＭＳ ゴシック" w:hint="eastAsia"/>
        </w:rPr>
        <w:t>図１のように，ばねＡとばねＢにいろいろな質量のおもりをつり下げ，</w:t>
      </w:r>
      <w:r w:rsidR="00351439">
        <w:rPr>
          <w:rFonts w:ascii="ＭＳ ゴシック" w:hint="eastAsia"/>
        </w:rPr>
        <w:t>そのときの</w:t>
      </w:r>
      <w:r w:rsidR="00127F25">
        <w:rPr>
          <w:rFonts w:ascii="ＭＳ ゴシック" w:hint="eastAsia"/>
        </w:rPr>
        <w:t>ばねの長さを調べた。図２はその結果をグラフに表したものである。</w:t>
      </w:r>
      <w:r w:rsidR="0098510F" w:rsidRPr="0059275F">
        <w:rPr>
          <w:rFonts w:ascii="ＭＳ ゴシック" w:hint="eastAsia"/>
        </w:rPr>
        <w:t>これについて，次の問いに答えなさい。</w:t>
      </w:r>
      <w:r w:rsidR="00127F25">
        <w:rPr>
          <w:rFonts w:ascii="ＭＳ ゴシック" w:hint="eastAsia"/>
        </w:rPr>
        <w:t>ただし，100ｇの物体にはたらく重力の大きさを１Ｎと</w:t>
      </w:r>
      <w:r w:rsidR="00351439">
        <w:rPr>
          <w:rFonts w:ascii="ＭＳ ゴシック" w:hint="eastAsia"/>
        </w:rPr>
        <w:t>し，ばねの重さは無視できるものとする</w:t>
      </w:r>
      <w:r w:rsidR="00127F25">
        <w:rPr>
          <w:rFonts w:ascii="ＭＳ ゴシック" w:hint="eastAsia"/>
        </w:rPr>
        <w:t>。</w:t>
      </w:r>
    </w:p>
    <w:p w:rsidR="002F0F9C" w:rsidRDefault="00BB36DF" w:rsidP="002F0F9C">
      <w:r>
        <w:rPr>
          <w:noProof/>
        </w:rPr>
        <w:drawing>
          <wp:anchor distT="0" distB="0" distL="114300" distR="114300" simplePos="0" relativeHeight="251704320" behindDoc="0" locked="0" layoutInCell="1" allowOverlap="1" wp14:anchorId="1F3E21D2" wp14:editId="2DA4435E">
            <wp:simplePos x="0" y="0"/>
            <wp:positionH relativeFrom="column">
              <wp:posOffset>238125</wp:posOffset>
            </wp:positionH>
            <wp:positionV relativeFrom="paragraph">
              <wp:posOffset>47625</wp:posOffset>
            </wp:positionV>
            <wp:extent cx="4733925" cy="1961515"/>
            <wp:effectExtent l="0" t="0" r="9525" b="635"/>
            <wp:wrapNone/>
            <wp:docPr id="137" name="図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単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961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F9C" w:rsidRDefault="002F0F9C" w:rsidP="002F0F9C"/>
    <w:p w:rsidR="002F0F9C" w:rsidRDefault="002F0F9C" w:rsidP="002F0F9C"/>
    <w:p w:rsidR="002F0F9C" w:rsidRDefault="002F0F9C" w:rsidP="002F0F9C"/>
    <w:p w:rsidR="002F0F9C" w:rsidRDefault="002F0F9C" w:rsidP="002F0F9C"/>
    <w:p w:rsidR="002F0F9C" w:rsidRDefault="002F0F9C" w:rsidP="002F0F9C"/>
    <w:p w:rsidR="002F0F9C" w:rsidRDefault="002F0F9C" w:rsidP="002F0F9C"/>
    <w:p w:rsidR="002F0F9C" w:rsidRDefault="002F0F9C" w:rsidP="002F0F9C"/>
    <w:p w:rsidR="002F0F9C" w:rsidRDefault="002F0F9C" w:rsidP="002F0F9C"/>
    <w:p w:rsidR="00735F5E" w:rsidRDefault="00735F5E" w:rsidP="00735F5E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127F25">
        <w:rPr>
          <w:rFonts w:hint="eastAsia"/>
        </w:rPr>
        <w:t>同じ質量のおもりをつり下げたとき，ばねＡとばねＢののびの比をもっとも簡単な整数の比で表しなさい。</w:t>
      </w:r>
    </w:p>
    <w:p w:rsidR="00A920DB" w:rsidRDefault="008F3BE9" w:rsidP="00A920DB">
      <w:pPr>
        <w:pStyle w:val="a6"/>
        <w:ind w:left="400" w:hangingChars="200" w:hanging="400"/>
        <w:jc w:val="left"/>
      </w:pPr>
      <w:r>
        <w:rPr>
          <w:noProof/>
          <w:spacing w:val="-2"/>
        </w:rPr>
        <w:drawing>
          <wp:anchor distT="0" distB="0" distL="114300" distR="114300" simplePos="0" relativeHeight="251705344" behindDoc="0" locked="0" layoutInCell="1" allowOverlap="1" wp14:anchorId="3061D820" wp14:editId="34AD1E5D">
            <wp:simplePos x="0" y="0"/>
            <wp:positionH relativeFrom="column">
              <wp:posOffset>3022600</wp:posOffset>
            </wp:positionH>
            <wp:positionV relativeFrom="paragraph">
              <wp:posOffset>62865</wp:posOffset>
            </wp:positionV>
            <wp:extent cx="2076450" cy="2601595"/>
            <wp:effectExtent l="0" t="0" r="0" b="8255"/>
            <wp:wrapSquare wrapText="bothSides"/>
            <wp:docPr id="139" name="図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単_03_0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601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hint="eastAsia"/>
        </w:rPr>
        <w:t>２．</w:t>
      </w:r>
      <w:r w:rsidR="00127F25">
        <w:rPr>
          <w:rFonts w:hint="eastAsia"/>
        </w:rPr>
        <w:t>ばね</w:t>
      </w:r>
      <w:r w:rsidR="002D6EC9">
        <w:rPr>
          <w:rFonts w:hint="eastAsia"/>
        </w:rPr>
        <w:t>Ａ</w:t>
      </w:r>
      <w:r w:rsidR="00BB36DF">
        <w:rPr>
          <w:rFonts w:hint="eastAsia"/>
        </w:rPr>
        <w:t>に1.5Ｎの力を加えると，ばねの長さは何cmになるか。</w:t>
      </w:r>
    </w:p>
    <w:p w:rsidR="00BB36DF" w:rsidRDefault="00671D40" w:rsidP="00671D40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BB36DF">
        <w:rPr>
          <w:rFonts w:hint="eastAsia"/>
        </w:rPr>
        <w:t>ばねＢの長さを</w:t>
      </w:r>
      <w:r w:rsidR="00636841">
        <w:rPr>
          <w:rFonts w:hint="eastAsia"/>
        </w:rPr>
        <w:t>24</w:t>
      </w:r>
      <w:r w:rsidR="00BB36DF">
        <w:rPr>
          <w:rFonts w:hint="eastAsia"/>
        </w:rPr>
        <w:t>cmにするには，何Ｎの力が必要か。</w:t>
      </w:r>
    </w:p>
    <w:p w:rsidR="00671D40" w:rsidRDefault="00671D40" w:rsidP="00671D40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636841">
        <w:rPr>
          <w:rFonts w:hint="eastAsia"/>
        </w:rPr>
        <w:t>図３のように，ばねＡ，ばねＢ，60ｇのおもり，質量が不明なおもりＸをつるしたところ，ばねＡとＢの</w:t>
      </w:r>
      <w:r w:rsidR="005B46A9">
        <w:rPr>
          <w:rFonts w:hint="eastAsia"/>
        </w:rPr>
        <w:t>のび</w:t>
      </w:r>
      <w:r w:rsidR="00636841">
        <w:rPr>
          <w:rFonts w:hint="eastAsia"/>
        </w:rPr>
        <w:t>が等しくなった。このとき，おもりＸの質量は何ｇか。</w:t>
      </w:r>
    </w:p>
    <w:p w:rsidR="00671D40" w:rsidRPr="00671D40" w:rsidRDefault="00671D40" w:rsidP="00636841">
      <w:pPr>
        <w:pStyle w:val="a6"/>
        <w:ind w:left="400" w:hangingChars="200" w:hanging="400"/>
        <w:jc w:val="left"/>
        <w:rPr>
          <w:spacing w:val="-2"/>
        </w:rPr>
      </w:pPr>
      <w:r>
        <w:rPr>
          <w:rFonts w:hint="eastAsia"/>
        </w:rPr>
        <w:t>５．</w:t>
      </w:r>
      <w:r w:rsidR="00636841">
        <w:rPr>
          <w:rFonts w:hint="eastAsia"/>
        </w:rPr>
        <w:t>図４のように，机に置いたおもりＸをばねＡで真上に引いたところ，ばねＡは１cmのびた。このとき，おもりＸが机におよぼす圧力は何N/m</w:t>
      </w:r>
      <w:r w:rsidR="00636841" w:rsidRPr="00636841">
        <w:rPr>
          <w:rFonts w:hint="eastAsia"/>
          <w:vertAlign w:val="superscript"/>
        </w:rPr>
        <w:t>2</w:t>
      </w:r>
      <w:r w:rsidR="00636841">
        <w:rPr>
          <w:rFonts w:hint="eastAsia"/>
        </w:rPr>
        <w:t>か</w:t>
      </w:r>
      <w:r>
        <w:rPr>
          <w:rFonts w:hint="eastAsia"/>
        </w:rPr>
        <w:t>。</w:t>
      </w:r>
      <w:r w:rsidR="00636841">
        <w:rPr>
          <w:rFonts w:hint="eastAsia"/>
        </w:rPr>
        <w:t>ただし，おもり</w:t>
      </w:r>
      <w:r w:rsidR="00351439">
        <w:rPr>
          <w:rFonts w:hint="eastAsia"/>
        </w:rPr>
        <w:t>Ｘ</w:t>
      </w:r>
      <w:r w:rsidR="00636841">
        <w:rPr>
          <w:rFonts w:hint="eastAsia"/>
        </w:rPr>
        <w:t>の底面積は４cm</w:t>
      </w:r>
      <w:r w:rsidR="00636841" w:rsidRPr="00636841">
        <w:rPr>
          <w:rFonts w:hint="eastAsia"/>
          <w:vertAlign w:val="superscript"/>
        </w:rPr>
        <w:t>2</w:t>
      </w:r>
      <w:r w:rsidR="00636841">
        <w:rPr>
          <w:rFonts w:hint="eastAsia"/>
        </w:rPr>
        <w:t>とする。</w:t>
      </w:r>
    </w:p>
    <w:p w:rsidR="003D3925" w:rsidRPr="003D3925" w:rsidRDefault="003D3925" w:rsidP="008F3BE9">
      <w:pPr>
        <w:pStyle w:val="a6"/>
        <w:ind w:left="392" w:hangingChars="200" w:hanging="392"/>
        <w:jc w:val="left"/>
        <w:rPr>
          <w:spacing w:val="-2"/>
        </w:rPr>
        <w:sectPr w:rsidR="003D3925" w:rsidRPr="003D3925" w:rsidSect="00903349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59275F" w:rsidRPr="001E7AFF" w:rsidTr="00903349">
        <w:trPr>
          <w:trHeight w:hRule="exact" w:val="737"/>
        </w:trPr>
        <w:tc>
          <w:tcPr>
            <w:tcW w:w="923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Pr="0011153A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54"/>
        <w:gridCol w:w="6"/>
        <w:gridCol w:w="3440"/>
        <w:gridCol w:w="26"/>
        <w:gridCol w:w="268"/>
        <w:gridCol w:w="299"/>
        <w:gridCol w:w="7"/>
        <w:gridCol w:w="3407"/>
      </w:tblGrid>
      <w:tr w:rsidR="00275352" w:rsidTr="001C6D1A">
        <w:trPr>
          <w:trHeight w:hRule="exact" w:val="510"/>
        </w:trPr>
        <w:tc>
          <w:tcPr>
            <w:tcW w:w="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5352" w:rsidRPr="0059275F" w:rsidRDefault="002D00F9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5352" w:rsidRPr="0059275F" w:rsidRDefault="00275352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5352" w:rsidRPr="0059275F" w:rsidRDefault="002D00F9" w:rsidP="00903349">
            <w:pPr>
              <w:widowControl/>
              <w:jc w:val="center"/>
              <w:rPr>
                <w:rFonts w:hAnsiTheme="minorEastAsia"/>
                <w:szCs w:val="20"/>
              </w:rPr>
            </w:pPr>
            <w:r>
              <w:rPr>
                <w:rFonts w:hAnsiTheme="minorEastAsia" w:hint="eastAsia"/>
                <w:szCs w:val="20"/>
              </w:rPr>
              <w:t>２</w:t>
            </w:r>
          </w:p>
        </w:tc>
        <w:tc>
          <w:tcPr>
            <w:tcW w:w="34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275352" w:rsidRPr="0059275F" w:rsidRDefault="00275352" w:rsidP="00903349">
            <w:pPr>
              <w:widowControl/>
              <w:jc w:val="left"/>
              <w:rPr>
                <w:rFonts w:hAnsiTheme="minorEastAsia"/>
                <w:szCs w:val="20"/>
              </w:rPr>
            </w:pPr>
          </w:p>
        </w:tc>
      </w:tr>
      <w:tr w:rsidR="00275352" w:rsidRPr="00700B86" w:rsidTr="002D00F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94"/>
        </w:trPr>
        <w:tc>
          <w:tcPr>
            <w:tcW w:w="554" w:type="dxa"/>
            <w:shd w:val="clear" w:color="auto" w:fill="auto"/>
            <w:vAlign w:val="center"/>
            <w:hideMark/>
          </w:tcPr>
          <w:p w:rsidR="00275352" w:rsidRPr="0059275F" w:rsidRDefault="002D00F9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0" w:type="dxa"/>
            <w:gridSpan w:val="4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59275F" w:rsidRDefault="002D00F9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5352" w:rsidRPr="0059275F" w:rsidRDefault="002D00F9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  <w:tr w:rsidR="002D00F9" w:rsidRPr="00700B86" w:rsidTr="002D00F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2D00F9" w:rsidRDefault="002D00F9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46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2D00F9" w:rsidRPr="0059275F" w:rsidRDefault="002D00F9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6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0F9" w:rsidRPr="0059275F" w:rsidRDefault="002D00F9" w:rsidP="002D00F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00F9" w:rsidRPr="0059275F" w:rsidRDefault="002D00F9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</w:tbl>
    <w:p w:rsidR="00A920DB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0"/>
        <w:gridCol w:w="3738"/>
        <w:gridCol w:w="3751"/>
      </w:tblGrid>
      <w:tr w:rsidR="00275352" w:rsidRPr="0059275F" w:rsidTr="00120FE7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275352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DC7C6A" w:rsidP="00DC7C6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と</w:t>
            </w:r>
          </w:p>
        </w:tc>
        <w:tc>
          <w:tcPr>
            <w:tcW w:w="375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75352" w:rsidRPr="00DC7C6A" w:rsidRDefault="00275352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120FE7" w:rsidRPr="0059275F" w:rsidTr="00120FE7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0FE7" w:rsidRPr="00DC7C6A" w:rsidRDefault="00120FE7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0FE7" w:rsidRPr="00DC7C6A" w:rsidRDefault="00120FE7" w:rsidP="00DC7C6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0FE7" w:rsidRPr="00DC7C6A" w:rsidRDefault="00120FE7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275352" w:rsidRPr="0059275F" w:rsidTr="00DC7C6A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120FE7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DC7C6A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5352" w:rsidRPr="00DC7C6A" w:rsidRDefault="00DC7C6A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 w:rsidRPr="00DC7C6A"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②</w:t>
            </w:r>
          </w:p>
        </w:tc>
      </w:tr>
      <w:tr w:rsidR="00275352" w:rsidRPr="0059275F" w:rsidTr="00DC7C6A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120FE7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275352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5352" w:rsidRPr="00DC7C6A" w:rsidRDefault="00275352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275352" w:rsidRPr="0059275F" w:rsidTr="00DC7C6A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120FE7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DC7C6A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Ｘ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5352" w:rsidRPr="00DC7C6A" w:rsidRDefault="00DC7C6A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 w:rsidRPr="00DC7C6A"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Ｙ</w:t>
            </w:r>
          </w:p>
        </w:tc>
      </w:tr>
      <w:tr w:rsidR="00120FE7" w:rsidRPr="0059275F" w:rsidTr="00DC7C6A">
        <w:trPr>
          <w:trHeight w:hRule="exact" w:val="510"/>
        </w:trPr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0FE7" w:rsidRPr="00DC7C6A" w:rsidRDefault="00120FE7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0FE7" w:rsidRPr="00DC7C6A" w:rsidRDefault="00120FE7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0FE7" w:rsidRPr="00DC7C6A" w:rsidRDefault="00120FE7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②</w:t>
            </w:r>
          </w:p>
        </w:tc>
      </w:tr>
      <w:tr w:rsidR="00120FE7" w:rsidRPr="0059275F" w:rsidTr="00DC7C6A">
        <w:trPr>
          <w:trHeight w:hRule="exact" w:val="510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0FE7" w:rsidRPr="00DC7C6A" w:rsidRDefault="00120FE7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0FE7" w:rsidRPr="00DC7C6A" w:rsidRDefault="00120FE7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0FE7" w:rsidRPr="00DC7C6A" w:rsidRDefault="00120FE7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④</w:t>
            </w:r>
          </w:p>
        </w:tc>
      </w:tr>
    </w:tbl>
    <w:p w:rsidR="004A17FF" w:rsidRDefault="004A17F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31357D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３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8062" w:type="dxa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0"/>
        <w:gridCol w:w="3466"/>
        <w:gridCol w:w="567"/>
        <w:gridCol w:w="3469"/>
      </w:tblGrid>
      <w:tr w:rsidR="005A65A3" w:rsidTr="00E431F6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A3" w:rsidRPr="0059275F" w:rsidRDefault="00786A21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9275F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A3" w:rsidRPr="0059275F" w:rsidRDefault="005A65A3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65A3" w:rsidRPr="0059275F" w:rsidRDefault="00786A21" w:rsidP="00903349">
            <w:pPr>
              <w:widowControl/>
              <w:jc w:val="center"/>
              <w:rPr>
                <w:szCs w:val="22"/>
              </w:rPr>
            </w:pPr>
            <w:r w:rsidRPr="0059275F">
              <w:rPr>
                <w:rFonts w:hint="eastAsia"/>
                <w:szCs w:val="22"/>
              </w:rPr>
              <w:t>２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A65A3" w:rsidRPr="0059275F" w:rsidRDefault="005A65A3" w:rsidP="00786A21">
            <w:pPr>
              <w:widowControl/>
              <w:jc w:val="left"/>
              <w:rPr>
                <w:szCs w:val="22"/>
              </w:rPr>
            </w:pPr>
          </w:p>
        </w:tc>
      </w:tr>
      <w:tr w:rsidR="005A65A3" w:rsidTr="00E431F6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A3" w:rsidRPr="0059275F" w:rsidRDefault="00E431F6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A3" w:rsidRPr="0059275F" w:rsidRDefault="005A65A3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65A3" w:rsidRPr="0059275F" w:rsidRDefault="00E431F6" w:rsidP="00903349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４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A65A3" w:rsidRPr="0059275F" w:rsidRDefault="005A65A3" w:rsidP="00786A21">
            <w:pPr>
              <w:widowControl/>
              <w:jc w:val="left"/>
              <w:rPr>
                <w:szCs w:val="22"/>
              </w:rPr>
            </w:pPr>
          </w:p>
        </w:tc>
      </w:tr>
      <w:tr w:rsidR="005A65A3" w:rsidTr="00E431F6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A3" w:rsidRPr="0059275F" w:rsidRDefault="00E431F6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A3" w:rsidRPr="0059275F" w:rsidRDefault="005A65A3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5A65A3" w:rsidRPr="0059275F" w:rsidRDefault="005A65A3" w:rsidP="00903349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69" w:type="dxa"/>
            <w:tcBorders>
              <w:top w:val="single" w:sz="4" w:space="0" w:color="auto"/>
            </w:tcBorders>
            <w:noWrap/>
            <w:vAlign w:val="center"/>
          </w:tcPr>
          <w:p w:rsidR="005A65A3" w:rsidRPr="0059275F" w:rsidRDefault="005A65A3" w:rsidP="00786A21">
            <w:pPr>
              <w:widowControl/>
              <w:jc w:val="left"/>
              <w:rPr>
                <w:szCs w:val="22"/>
              </w:rPr>
            </w:pPr>
          </w:p>
        </w:tc>
      </w:tr>
    </w:tbl>
    <w:p w:rsidR="00A920DB" w:rsidRDefault="00A920D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A920DB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903349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903349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903349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9D56EB" w:rsidP="009D56E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光・音・力による現象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4E59DC" w:rsidRDefault="00A425E4" w:rsidP="004E59DC">
      <w:pPr>
        <w:tabs>
          <w:tab w:val="left" w:pos="400"/>
          <w:tab w:val="left" w:pos="18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１．</w:t>
      </w:r>
      <w:r w:rsidR="0023557D" w:rsidRPr="0023557D">
        <w:rPr>
          <w:rFonts w:hint="eastAsia"/>
        </w:rPr>
        <w:t>ア</w:t>
      </w:r>
      <w:r w:rsidR="0023557D">
        <w:rPr>
          <w:rFonts w:hint="eastAsia"/>
        </w:rPr>
        <w:t>，カ</w:t>
      </w:r>
      <w:r w:rsidR="00143F76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23557D">
        <w:rPr>
          <w:rFonts w:hint="eastAsia"/>
        </w:rPr>
        <w:t>ウ，オ</w:t>
      </w:r>
      <w:r w:rsidR="004E59DC">
        <w:rPr>
          <w:rFonts w:hint="eastAsia"/>
        </w:rPr>
        <w:t xml:space="preserve">　　</w:t>
      </w:r>
      <w:r>
        <w:rPr>
          <w:rFonts w:hint="eastAsia"/>
        </w:rPr>
        <w:t>３．</w:t>
      </w:r>
      <w:r w:rsidR="0023557D">
        <w:rPr>
          <w:rFonts w:hint="eastAsia"/>
        </w:rPr>
        <w:t>①　入射角　　②　大きくする。</w:t>
      </w:r>
    </w:p>
    <w:p w:rsidR="00A425E4" w:rsidRPr="00E60D52" w:rsidRDefault="00A425E4" w:rsidP="004E59DC">
      <w:pPr>
        <w:tabs>
          <w:tab w:val="left" w:pos="400"/>
          <w:tab w:val="left" w:pos="18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４．</w:t>
      </w:r>
      <w:r w:rsidR="002D00F9">
        <w:rPr>
          <w:rFonts w:hint="eastAsia"/>
        </w:rPr>
        <w:t>イ</w:t>
      </w:r>
      <w:r w:rsidR="00143F76">
        <w:rPr>
          <w:rFonts w:hint="eastAsia"/>
        </w:rPr>
        <w:t xml:space="preserve">　　</w:t>
      </w:r>
      <w:r>
        <w:rPr>
          <w:rFonts w:hint="eastAsia"/>
        </w:rPr>
        <w:t>５．</w:t>
      </w:r>
      <w:r w:rsidR="002D00F9">
        <w:rPr>
          <w:rFonts w:hint="eastAsia"/>
        </w:rPr>
        <w:t>ウ</w:t>
      </w:r>
    </w:p>
    <w:p w:rsidR="00A425E4" w:rsidRPr="0059275F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80DE9" w:rsidRDefault="002D00F9" w:rsidP="002D00F9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１．</w:t>
      </w:r>
      <w:r w:rsidR="00B80DE9">
        <w:rPr>
          <w:rFonts w:hint="eastAsia"/>
        </w:rPr>
        <w:t>２．</w:t>
      </w:r>
      <w:r>
        <w:rPr>
          <w:rFonts w:hint="eastAsia"/>
        </w:rPr>
        <w:t>光が異なる物質に進むとき，一部はその境界面で反射し，一部は屈折</w:t>
      </w:r>
      <w:r w:rsidR="00DC7C6A">
        <w:rPr>
          <w:rFonts w:hint="eastAsia"/>
        </w:rPr>
        <w:t>する</w:t>
      </w:r>
      <w:r w:rsidR="00B80DE9">
        <w:rPr>
          <w:rFonts w:hint="eastAsia"/>
        </w:rPr>
        <w:t>。</w:t>
      </w:r>
    </w:p>
    <w:p w:rsidR="00B80DE9" w:rsidRDefault="00B80DE9" w:rsidP="002D00F9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３．</w:t>
      </w:r>
      <w:r w:rsidR="002D00F9">
        <w:rPr>
          <w:rFonts w:hint="eastAsia"/>
        </w:rPr>
        <w:t>入射角がある角度よりも大きくなると，光がすべて反射され，空気中には出ていかなくなる。</w:t>
      </w:r>
    </w:p>
    <w:p w:rsidR="00B80DE9" w:rsidRDefault="0075437C" w:rsidP="002D00F9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3514090</wp:posOffset>
            </wp:positionH>
            <wp:positionV relativeFrom="paragraph">
              <wp:posOffset>97790</wp:posOffset>
            </wp:positionV>
            <wp:extent cx="1567180" cy="903605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単S_01_03_解説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7180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0DE9">
        <w:rPr>
          <w:rFonts w:hint="eastAsia"/>
        </w:rPr>
        <w:t>４．</w:t>
      </w:r>
      <w:r w:rsidR="004B0B33">
        <w:rPr>
          <w:rFonts w:hint="eastAsia"/>
        </w:rPr>
        <w:t>右の図のように，真上から見て考える。鉛筆の下の部分から出る光Ａは，</w:t>
      </w:r>
      <w:r w:rsidR="00AD2E7E">
        <w:rPr>
          <w:rFonts w:hint="eastAsia"/>
        </w:rPr>
        <w:t>ガラス</w:t>
      </w:r>
      <w:r w:rsidR="004B0B33">
        <w:rPr>
          <w:rFonts w:hint="eastAsia"/>
        </w:rPr>
        <w:t>で屈折して光Ｂのような経路で目に届く。したがって，鉛筆の下の部分は，光Ｂの延長線上にあるよう見えるので，鉛筆の上の部分よりも左にずれて見える。</w:t>
      </w:r>
    </w:p>
    <w:p w:rsidR="00A425E4" w:rsidRPr="00A425E4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9275F">
        <w:rPr>
          <w:rFonts w:ascii="ＭＳ ゴシック" w:eastAsia="ＭＳ ゴシック" w:hAnsi="ＭＳ ゴシック" w:hint="eastAsia"/>
          <w:szCs w:val="20"/>
        </w:rPr>
        <w:t>【</w:t>
      </w:r>
      <w:r w:rsidR="00A920DB" w:rsidRPr="0059275F">
        <w:rPr>
          <w:rFonts w:ascii="ＭＳ ゴシック" w:eastAsia="ＭＳ ゴシック" w:hAnsi="ＭＳ ゴシック" w:hint="eastAsia"/>
          <w:szCs w:val="20"/>
        </w:rPr>
        <w:t>２</w:t>
      </w:r>
      <w:r w:rsidRPr="0059275F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9275F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120FE7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0974FA">
        <w:rPr>
          <w:rFonts w:hint="eastAsia"/>
        </w:rPr>
        <w:t>ＢとＥ</w:t>
      </w:r>
      <w:r w:rsidR="004E59DC">
        <w:rPr>
          <w:rFonts w:hint="eastAsia"/>
        </w:rPr>
        <w:t xml:space="preserve">　　</w:t>
      </w:r>
      <w:r w:rsidR="00120FE7">
        <w:rPr>
          <w:rFonts w:hint="eastAsia"/>
        </w:rPr>
        <w:t>２．弦の</w:t>
      </w:r>
      <w:r w:rsidR="00B13CA7">
        <w:rPr>
          <w:rFonts w:hint="eastAsia"/>
        </w:rPr>
        <w:t>断面積</w:t>
      </w:r>
      <w:r w:rsidR="00120FE7">
        <w:rPr>
          <w:rFonts w:hint="eastAsia"/>
        </w:rPr>
        <w:t>が</w:t>
      </w:r>
      <w:r w:rsidR="00B13CA7">
        <w:rPr>
          <w:rFonts w:hint="eastAsia"/>
        </w:rPr>
        <w:t>４</w:t>
      </w:r>
      <w:r w:rsidR="00120FE7">
        <w:rPr>
          <w:rFonts w:hint="eastAsia"/>
        </w:rPr>
        <w:t>倍になると，振動数は</w:t>
      </w:r>
      <w:r w:rsidR="00B13CA7">
        <w:rPr>
          <w:rFonts w:hint="eastAsia"/>
        </w:rPr>
        <w:t>0.5</w:t>
      </w:r>
      <w:r w:rsidR="00120FE7">
        <w:rPr>
          <w:rFonts w:hint="eastAsia"/>
        </w:rPr>
        <w:t>倍になる。</w:t>
      </w:r>
    </w:p>
    <w:p w:rsidR="00735F5E" w:rsidRDefault="00120FE7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735F5E">
        <w:rPr>
          <w:rFonts w:hint="eastAsia"/>
        </w:rPr>
        <w:t>．</w:t>
      </w:r>
      <w:r w:rsidR="000974FA">
        <w:rPr>
          <w:rFonts w:hint="eastAsia"/>
        </w:rPr>
        <w:t>①　Ｃ　　②　２</w:t>
      </w:r>
      <w:r w:rsidR="004E59DC">
        <w:rPr>
          <w:rFonts w:hint="eastAsia"/>
        </w:rPr>
        <w:t xml:space="preserve">　　</w:t>
      </w:r>
      <w:r>
        <w:rPr>
          <w:rFonts w:hint="eastAsia"/>
        </w:rPr>
        <w:t>４</w:t>
      </w:r>
      <w:r w:rsidR="00735F5E">
        <w:rPr>
          <w:rFonts w:hint="eastAsia"/>
        </w:rPr>
        <w:t>．</w:t>
      </w:r>
      <w:r w:rsidR="000974FA">
        <w:rPr>
          <w:rFonts w:hint="eastAsia"/>
        </w:rPr>
        <w:t>おもりの質量が４倍になると，振動数は２倍になる。</w:t>
      </w:r>
    </w:p>
    <w:p w:rsidR="00040284" w:rsidRDefault="00120FE7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735F5E">
        <w:rPr>
          <w:rFonts w:hint="eastAsia"/>
        </w:rPr>
        <w:t>．</w:t>
      </w:r>
      <w:r w:rsidR="000974FA">
        <w:rPr>
          <w:rFonts w:hint="eastAsia"/>
        </w:rPr>
        <w:t>Ｘ</w:t>
      </w:r>
      <w:r w:rsidR="00351439">
        <w:rPr>
          <w:rFonts w:hint="eastAsia"/>
        </w:rPr>
        <w:t>…</w:t>
      </w:r>
      <w:r w:rsidR="000974FA">
        <w:rPr>
          <w:rFonts w:hint="eastAsia"/>
        </w:rPr>
        <w:t>720　　Ｙ</w:t>
      </w:r>
      <w:r w:rsidR="00351439">
        <w:rPr>
          <w:rFonts w:hint="eastAsia"/>
        </w:rPr>
        <w:t>…</w:t>
      </w:r>
      <w:r w:rsidR="00DC7C6A">
        <w:rPr>
          <w:rFonts w:hint="eastAsia"/>
        </w:rPr>
        <w:t>20</w:t>
      </w:r>
      <w:r w:rsidR="004E59DC">
        <w:rPr>
          <w:rFonts w:hint="eastAsia"/>
        </w:rPr>
        <w:t xml:space="preserve">　　</w:t>
      </w:r>
      <w:r>
        <w:rPr>
          <w:rFonts w:hint="eastAsia"/>
        </w:rPr>
        <w:t>６</w:t>
      </w:r>
      <w:r w:rsidR="00040284">
        <w:rPr>
          <w:rFonts w:hint="eastAsia"/>
        </w:rPr>
        <w:t>．</w:t>
      </w:r>
      <w:r w:rsidR="00DC7C6A">
        <w:rPr>
          <w:rFonts w:hint="eastAsia"/>
        </w:rPr>
        <w:t xml:space="preserve">①　多い　　②　小さく　　③　</w:t>
      </w:r>
      <w:r w:rsidR="00351439">
        <w:rPr>
          <w:rFonts w:hint="eastAsia"/>
        </w:rPr>
        <w:t>短</w:t>
      </w:r>
      <w:r w:rsidR="00DC7C6A">
        <w:rPr>
          <w:rFonts w:hint="eastAsia"/>
        </w:rPr>
        <w:t>く　　④　強い</w:t>
      </w:r>
    </w:p>
    <w:p w:rsidR="00735F5E" w:rsidRPr="0059275F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974FA" w:rsidRDefault="000974FA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１．比べる「弦の断面積」だけがちがい，「</w:t>
      </w:r>
      <w:r w:rsidR="001B60F0">
        <w:rPr>
          <w:rFonts w:hint="eastAsia"/>
        </w:rPr>
        <w:t>弦</w:t>
      </w:r>
      <w:r>
        <w:rPr>
          <w:rFonts w:hint="eastAsia"/>
        </w:rPr>
        <w:t>の長さ」，「おもりの質量」は同じものを選ぶ。</w:t>
      </w:r>
    </w:p>
    <w:p w:rsidR="0020035F" w:rsidRDefault="00120FE7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３</w:t>
      </w:r>
      <w:r w:rsidR="0020035F">
        <w:rPr>
          <w:rFonts w:hint="eastAsia"/>
        </w:rPr>
        <w:t>．</w:t>
      </w:r>
      <w:r w:rsidR="000974FA">
        <w:rPr>
          <w:rFonts w:hint="eastAsia"/>
        </w:rPr>
        <w:t>「弦の長さ」だけがちがうＡとＣで比べる</w:t>
      </w:r>
      <w:r w:rsidR="0020035F">
        <w:rPr>
          <w:rFonts w:hint="eastAsia"/>
        </w:rPr>
        <w:t>。</w:t>
      </w:r>
    </w:p>
    <w:p w:rsidR="0020035F" w:rsidRDefault="00120FE7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４</w:t>
      </w:r>
      <w:r w:rsidR="0020035F">
        <w:rPr>
          <w:rFonts w:hint="eastAsia"/>
        </w:rPr>
        <w:t>．</w:t>
      </w:r>
      <w:r w:rsidR="000974FA">
        <w:rPr>
          <w:rFonts w:hint="eastAsia"/>
        </w:rPr>
        <w:t>「おもりの質量」だけがちがうＡとＢで比べる</w:t>
      </w:r>
      <w:r w:rsidR="0020035F">
        <w:rPr>
          <w:rFonts w:hint="eastAsia"/>
        </w:rPr>
        <w:t>。</w:t>
      </w:r>
    </w:p>
    <w:p w:rsidR="0020035F" w:rsidRDefault="00120FE7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５</w:t>
      </w:r>
      <w:r w:rsidR="0020035F">
        <w:rPr>
          <w:rFonts w:hint="eastAsia"/>
        </w:rPr>
        <w:t>．</w:t>
      </w:r>
      <w:r w:rsidR="000974FA">
        <w:rPr>
          <w:rFonts w:hint="eastAsia"/>
        </w:rPr>
        <w:t>Ｘ：ＤとＥでは「弦の長さ」だけが異なっている。また，ＡとＣより，弦の長さが0.5倍になると，振動数は２倍になる。</w:t>
      </w:r>
    </w:p>
    <w:p w:rsidR="004F6A0A" w:rsidRDefault="004F6A0A" w:rsidP="004F6A0A">
      <w:pPr>
        <w:tabs>
          <w:tab w:val="left" w:pos="426"/>
          <w:tab w:val="left" w:pos="4200"/>
          <w:tab w:val="left" w:pos="5000"/>
        </w:tabs>
        <w:ind w:leftChars="400" w:left="800"/>
      </w:pPr>
      <w:r>
        <w:rPr>
          <w:rFonts w:hint="eastAsia"/>
        </w:rPr>
        <w:t>Ｙ：ＣとＦを比べると，</w:t>
      </w:r>
      <w:r w:rsidR="00B13CA7">
        <w:rPr>
          <w:rFonts w:hint="eastAsia"/>
        </w:rPr>
        <w:t>Ｆ</w:t>
      </w:r>
      <w:r>
        <w:rPr>
          <w:rFonts w:hint="eastAsia"/>
        </w:rPr>
        <w:t>の断面積はＣの断面積の４倍で，振動数は0.5倍である。したがって，弦の長さはＣとＦで同じである。</w:t>
      </w:r>
      <w:r w:rsidR="00B13CA7">
        <w:rPr>
          <w:rFonts w:hint="eastAsia"/>
        </w:rPr>
        <w:t>または，ＤとＦを比べると，Ｄのおもりの質量は，Ｆのおもりの質量の４倍で，振動数は２倍である。したがって，弦の長さはＤとＦで同じである。</w:t>
      </w:r>
    </w:p>
    <w:p w:rsidR="004E59DC" w:rsidRDefault="004E59DC" w:rsidP="004F6A0A">
      <w:pPr>
        <w:tabs>
          <w:tab w:val="left" w:pos="426"/>
          <w:tab w:val="left" w:pos="4200"/>
          <w:tab w:val="left" w:pos="5000"/>
        </w:tabs>
        <w:ind w:leftChars="400" w:left="800"/>
      </w:pP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9275F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59275F">
        <w:rPr>
          <w:rFonts w:ascii="ＭＳ ゴシック" w:eastAsia="ＭＳ ゴシック" w:hAnsi="ＭＳ ゴシック" w:hint="eastAsia"/>
          <w:szCs w:val="20"/>
        </w:rPr>
        <w:t>３</w:t>
      </w:r>
      <w:r w:rsidRPr="0059275F">
        <w:rPr>
          <w:rFonts w:ascii="ＭＳ ゴシック" w:eastAsia="ＭＳ ゴシック" w:hAnsi="ＭＳ ゴシック" w:hint="eastAsia"/>
          <w:szCs w:val="20"/>
        </w:rPr>
        <w:t>】</w:t>
      </w:r>
      <w:bookmarkStart w:id="0" w:name="_GoBack"/>
      <w:bookmarkEnd w:id="0"/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9275F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634DB6" w:rsidRDefault="00735F5E" w:rsidP="004E59D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1B60F0">
        <w:rPr>
          <w:rFonts w:hint="eastAsia"/>
          <w:spacing w:val="-20"/>
        </w:rPr>
        <w:t>２：３</w:t>
      </w:r>
      <w:r w:rsidR="004E59DC">
        <w:rPr>
          <w:rFonts w:hint="eastAsia"/>
          <w:spacing w:val="-20"/>
        </w:rPr>
        <w:t xml:space="preserve">　　</w:t>
      </w:r>
      <w:r w:rsidR="000403F7">
        <w:rPr>
          <w:rFonts w:hint="eastAsia"/>
        </w:rPr>
        <w:t>２．</w:t>
      </w:r>
      <w:r w:rsidR="001B60F0">
        <w:rPr>
          <w:rFonts w:hint="eastAsia"/>
        </w:rPr>
        <w:t>25.0cm</w:t>
      </w:r>
      <w:r w:rsidR="004E59DC">
        <w:rPr>
          <w:rFonts w:hint="eastAsia"/>
        </w:rPr>
        <w:t xml:space="preserve">　　</w:t>
      </w:r>
      <w:r w:rsidR="000403F7">
        <w:rPr>
          <w:rFonts w:hint="eastAsia"/>
        </w:rPr>
        <w:t>３．</w:t>
      </w:r>
      <w:r w:rsidR="001B60F0">
        <w:rPr>
          <w:rFonts w:hint="eastAsia"/>
        </w:rPr>
        <w:t>1.2</w:t>
      </w:r>
      <w:r w:rsidR="00351439">
        <w:rPr>
          <w:rFonts w:hint="eastAsia"/>
        </w:rPr>
        <w:t>N</w:t>
      </w:r>
      <w:r w:rsidR="004E59DC">
        <w:rPr>
          <w:rFonts w:hint="eastAsia"/>
        </w:rPr>
        <w:t xml:space="preserve">　　</w:t>
      </w:r>
      <w:r w:rsidR="00634DB6">
        <w:rPr>
          <w:rFonts w:hint="eastAsia"/>
        </w:rPr>
        <w:t>４．</w:t>
      </w:r>
      <w:r w:rsidR="00E431F6">
        <w:rPr>
          <w:rFonts w:hint="eastAsia"/>
        </w:rPr>
        <w:t>30</w:t>
      </w:r>
      <w:r w:rsidR="00B13CA7">
        <w:rPr>
          <w:rFonts w:hint="eastAsia"/>
        </w:rPr>
        <w:t>g</w:t>
      </w:r>
      <w:r w:rsidR="004E59DC">
        <w:rPr>
          <w:rFonts w:hint="eastAsia"/>
        </w:rPr>
        <w:t xml:space="preserve">　　</w:t>
      </w:r>
      <w:r w:rsidR="00634DB6">
        <w:rPr>
          <w:rFonts w:hint="eastAsia"/>
        </w:rPr>
        <w:t>５．</w:t>
      </w:r>
      <w:r w:rsidR="00E431F6">
        <w:rPr>
          <w:rFonts w:hint="eastAsia"/>
        </w:rPr>
        <w:t>500N/m</w:t>
      </w:r>
      <w:r w:rsidR="00E431F6" w:rsidRPr="00E431F6">
        <w:rPr>
          <w:rFonts w:hint="eastAsia"/>
          <w:vertAlign w:val="superscript"/>
        </w:rPr>
        <w:t>2</w:t>
      </w:r>
    </w:p>
    <w:p w:rsidR="00735F5E" w:rsidRPr="0059275F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A1476" w:rsidRDefault="001B60F0" w:rsidP="00351439">
      <w:pPr>
        <w:tabs>
          <w:tab w:val="left" w:pos="426"/>
          <w:tab w:val="left" w:pos="42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5A1476">
        <w:rPr>
          <w:rFonts w:hint="eastAsia"/>
        </w:rPr>
        <w:t>．</w:t>
      </w:r>
      <w:r>
        <w:rPr>
          <w:rFonts w:hint="eastAsia"/>
        </w:rPr>
        <w:t>ばねＡとＢそれぞれに，80</w:t>
      </w:r>
      <w:r w:rsidR="00B13CA7">
        <w:rPr>
          <w:rFonts w:hint="eastAsia"/>
        </w:rPr>
        <w:t>g</w:t>
      </w:r>
      <w:r>
        <w:rPr>
          <w:rFonts w:hint="eastAsia"/>
        </w:rPr>
        <w:t>のおもりをつり下げると，ばねＡは，18.0cm－10.0cm＝8.0cmのび，ばねＢは，18.0cm－6.0cm＝12.0cmのびる</w:t>
      </w:r>
      <w:r w:rsidR="005A1476">
        <w:rPr>
          <w:rFonts w:hint="eastAsia"/>
        </w:rPr>
        <w:t>。</w:t>
      </w:r>
    </w:p>
    <w:p w:rsidR="005A1476" w:rsidRDefault="001B60F0" w:rsidP="00351439">
      <w:pPr>
        <w:tabs>
          <w:tab w:val="left" w:pos="426"/>
          <w:tab w:val="left" w:pos="42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5A1476">
        <w:rPr>
          <w:rFonts w:hint="eastAsia"/>
        </w:rPr>
        <w:t>．</w:t>
      </w:r>
      <w:r>
        <w:rPr>
          <w:rFonts w:hint="eastAsia"/>
        </w:rPr>
        <w:t>ばねＡは0.8</w:t>
      </w:r>
      <w:r w:rsidR="00351439">
        <w:rPr>
          <w:rFonts w:hint="eastAsia"/>
        </w:rPr>
        <w:t>N</w:t>
      </w:r>
      <w:r>
        <w:rPr>
          <w:rFonts w:hint="eastAsia"/>
        </w:rPr>
        <w:t>の力で８cmのびるので，1.5</w:t>
      </w:r>
      <w:r w:rsidR="00351439">
        <w:rPr>
          <w:rFonts w:hint="eastAsia"/>
        </w:rPr>
        <w:t>N</w:t>
      </w:r>
      <w:r>
        <w:rPr>
          <w:rFonts w:hint="eastAsia"/>
        </w:rPr>
        <w:t>の力でののびは，８cm×</w:t>
      </w:r>
      <w:r w:rsidR="00351439">
        <w:rPr>
          <w:rFonts w:hint="eastAsia"/>
        </w:rPr>
        <w:t>(</w:t>
      </w:r>
      <w:r>
        <w:rPr>
          <w:rFonts w:hint="eastAsia"/>
        </w:rPr>
        <w:t>1.5</w:t>
      </w:r>
      <w:r w:rsidR="00351439">
        <w:rPr>
          <w:rFonts w:hint="eastAsia"/>
        </w:rPr>
        <w:t>N</w:t>
      </w:r>
      <w:r>
        <w:rPr>
          <w:rFonts w:hint="eastAsia"/>
        </w:rPr>
        <w:t>÷0.8</w:t>
      </w:r>
      <w:r w:rsidR="00351439">
        <w:rPr>
          <w:rFonts w:hint="eastAsia"/>
        </w:rPr>
        <w:t>N)</w:t>
      </w:r>
      <w:r>
        <w:rPr>
          <w:rFonts w:hint="eastAsia"/>
        </w:rPr>
        <w:t>＝15cmである。</w:t>
      </w:r>
    </w:p>
    <w:p w:rsidR="005A1476" w:rsidRDefault="001B60F0" w:rsidP="00351439">
      <w:pPr>
        <w:tabs>
          <w:tab w:val="left" w:pos="426"/>
          <w:tab w:val="left" w:pos="42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5A1476">
        <w:rPr>
          <w:rFonts w:hint="eastAsia"/>
        </w:rPr>
        <w:t xml:space="preserve">. </w:t>
      </w:r>
      <w:r>
        <w:rPr>
          <w:rFonts w:hint="eastAsia"/>
        </w:rPr>
        <w:t>ばねＢは0.8</w:t>
      </w:r>
      <w:r w:rsidR="00B13CA7">
        <w:rPr>
          <w:rFonts w:hint="eastAsia"/>
        </w:rPr>
        <w:t>N</w:t>
      </w:r>
      <w:r>
        <w:rPr>
          <w:rFonts w:hint="eastAsia"/>
        </w:rPr>
        <w:t>の力で12cmのびるので，のびを24cm</w:t>
      </w:r>
      <w:r w:rsidR="00351439">
        <w:rPr>
          <w:rFonts w:hint="eastAsia"/>
        </w:rPr>
        <w:t>－６</w:t>
      </w:r>
      <w:r>
        <w:rPr>
          <w:rFonts w:hint="eastAsia"/>
        </w:rPr>
        <w:t>cm＝18cmにするには，0.8</w:t>
      </w:r>
      <w:r w:rsidR="00351439">
        <w:rPr>
          <w:rFonts w:hint="eastAsia"/>
        </w:rPr>
        <w:t>N</w:t>
      </w:r>
      <w:r>
        <w:rPr>
          <w:rFonts w:hint="eastAsia"/>
        </w:rPr>
        <w:t>×</w:t>
      </w:r>
      <w:r w:rsidR="00351439">
        <w:rPr>
          <w:rFonts w:hint="eastAsia"/>
        </w:rPr>
        <w:t>(</w:t>
      </w:r>
      <w:r>
        <w:rPr>
          <w:rFonts w:hint="eastAsia"/>
        </w:rPr>
        <w:t>18cm÷12cm</w:t>
      </w:r>
      <w:r w:rsidR="00351439">
        <w:rPr>
          <w:rFonts w:hint="eastAsia"/>
        </w:rPr>
        <w:t>)</w:t>
      </w:r>
      <w:r>
        <w:rPr>
          <w:rFonts w:hint="eastAsia"/>
        </w:rPr>
        <w:t>＝1.2</w:t>
      </w:r>
      <w:r w:rsidR="00351439">
        <w:rPr>
          <w:rFonts w:hint="eastAsia"/>
        </w:rPr>
        <w:t>N</w:t>
      </w:r>
      <w:r>
        <w:rPr>
          <w:rFonts w:hint="eastAsia"/>
        </w:rPr>
        <w:t>の力が必要である。</w:t>
      </w:r>
    </w:p>
    <w:p w:rsidR="005A1476" w:rsidRDefault="001B60F0" w:rsidP="009545D3">
      <w:pPr>
        <w:tabs>
          <w:tab w:val="left" w:pos="426"/>
          <w:tab w:val="left" w:pos="42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5A1476">
        <w:rPr>
          <w:rFonts w:hint="eastAsia"/>
        </w:rPr>
        <w:t>．</w:t>
      </w:r>
      <w:r w:rsidR="00351439">
        <w:rPr>
          <w:rFonts w:hint="eastAsia"/>
        </w:rPr>
        <w:t>グラフより，</w:t>
      </w:r>
      <w:r w:rsidR="009B636A">
        <w:rPr>
          <w:rFonts w:hint="eastAsia"/>
        </w:rPr>
        <w:t>ばねＢは0.6</w:t>
      </w:r>
      <w:r w:rsidR="00351439">
        <w:rPr>
          <w:rFonts w:hint="eastAsia"/>
        </w:rPr>
        <w:t>N</w:t>
      </w:r>
      <w:r w:rsidR="009B636A">
        <w:rPr>
          <w:rFonts w:hint="eastAsia"/>
        </w:rPr>
        <w:t>の力で</w:t>
      </w:r>
      <w:r w:rsidR="00E431F6">
        <w:rPr>
          <w:rFonts w:hint="eastAsia"/>
        </w:rPr>
        <w:t>９cmのびるので，ばねＡも９cmのびている。よって，ばねＡを９cmのばすのに必要な力は，0.9</w:t>
      </w:r>
      <w:r w:rsidR="003909DD">
        <w:rPr>
          <w:rFonts w:hint="eastAsia"/>
        </w:rPr>
        <w:t>N</w:t>
      </w:r>
      <w:r w:rsidR="00E431F6">
        <w:rPr>
          <w:rFonts w:hint="eastAsia"/>
        </w:rPr>
        <w:t>なので，おもり</w:t>
      </w:r>
      <w:r w:rsidR="009545D3">
        <w:rPr>
          <w:rFonts w:hint="eastAsia"/>
        </w:rPr>
        <w:t>X</w:t>
      </w:r>
      <w:r w:rsidR="00E431F6">
        <w:rPr>
          <w:rFonts w:hint="eastAsia"/>
        </w:rPr>
        <w:t>の質量は，90</w:t>
      </w:r>
      <w:r w:rsidR="003909DD">
        <w:rPr>
          <w:rFonts w:hint="eastAsia"/>
        </w:rPr>
        <w:t>g</w:t>
      </w:r>
      <w:r w:rsidR="00E431F6">
        <w:rPr>
          <w:rFonts w:hint="eastAsia"/>
        </w:rPr>
        <w:t>－60</w:t>
      </w:r>
      <w:r w:rsidR="003909DD">
        <w:rPr>
          <w:rFonts w:hint="eastAsia"/>
        </w:rPr>
        <w:t>g</w:t>
      </w:r>
      <w:r w:rsidR="00E431F6">
        <w:rPr>
          <w:rFonts w:hint="eastAsia"/>
        </w:rPr>
        <w:t>＝30</w:t>
      </w:r>
      <w:r w:rsidR="003909DD">
        <w:rPr>
          <w:rFonts w:hint="eastAsia"/>
        </w:rPr>
        <w:t>g</w:t>
      </w:r>
      <w:r w:rsidR="00E431F6">
        <w:rPr>
          <w:rFonts w:hint="eastAsia"/>
        </w:rPr>
        <w:t>である。</w:t>
      </w:r>
    </w:p>
    <w:p w:rsidR="00735F5E" w:rsidRDefault="00E431F6" w:rsidP="00351439">
      <w:pPr>
        <w:tabs>
          <w:tab w:val="left" w:pos="426"/>
          <w:tab w:val="left" w:pos="42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５．ばねＡが1cmのびたので，おもりＸは，真上に0.1</w:t>
      </w:r>
      <w:r w:rsidR="003909DD">
        <w:rPr>
          <w:rFonts w:hint="eastAsia"/>
        </w:rPr>
        <w:t>N</w:t>
      </w:r>
      <w:r>
        <w:rPr>
          <w:rFonts w:hint="eastAsia"/>
        </w:rPr>
        <w:t>の力で引かれている。よって，机におよぼす圧力は，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hAnsi="ＭＳ 明朝" w:hint="eastAsia"/>
                <w:sz w:val="28"/>
                <w:szCs w:val="28"/>
              </w:rPr>
              <m:t>0.2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N</m:t>
            </m:r>
          </m:num>
          <m:den>
            <m:r>
              <m:rPr>
                <m:nor/>
              </m:rPr>
              <w:rPr>
                <w:rFonts w:hAnsiTheme="minorEastAsia" w:hint="eastAsia"/>
                <w:sz w:val="28"/>
                <w:szCs w:val="28"/>
              </w:rPr>
              <m:t>0.0004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m</m:t>
            </m:r>
            <m:r>
              <m:rPr>
                <m:nor/>
              </m:rPr>
              <w:rPr>
                <w:rFonts w:hAnsiTheme="minorEastAsia" w:hint="eastAsia"/>
                <w:sz w:val="28"/>
                <w:szCs w:val="28"/>
                <w:vertAlign w:val="superscript"/>
              </w:rPr>
              <m:t>2</m:t>
            </m:r>
          </m:den>
        </m:f>
      </m:oMath>
      <w:r w:rsidRPr="00E431F6">
        <w:rPr>
          <w:rFonts w:hint="eastAsia"/>
          <w:szCs w:val="20"/>
        </w:rPr>
        <w:t>＝</w:t>
      </w:r>
      <w:r>
        <w:rPr>
          <w:rFonts w:hint="eastAsia"/>
          <w:szCs w:val="20"/>
        </w:rPr>
        <w:t>500N/m</w:t>
      </w:r>
      <w:r w:rsidRPr="00E431F6">
        <w:rPr>
          <w:rFonts w:hint="eastAsia"/>
          <w:szCs w:val="20"/>
          <w:vertAlign w:val="superscript"/>
        </w:rPr>
        <w:t>2</w:t>
      </w:r>
      <w:r>
        <w:rPr>
          <w:rFonts w:hint="eastAsia"/>
          <w:szCs w:val="20"/>
        </w:rPr>
        <w:t>である。</w:t>
      </w:r>
    </w:p>
    <w:sectPr w:rsidR="00735F5E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C7C7F" w:rsidRDefault="003C7C7F" w:rsidP="00481925">
      <w:r>
        <w:separator/>
      </w:r>
    </w:p>
  </w:endnote>
  <w:endnote w:type="continuationSeparator" w:id="0">
    <w:p w:rsidR="003C7C7F" w:rsidRDefault="003C7C7F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C7C7F" w:rsidRDefault="003C7C7F" w:rsidP="00481925">
      <w:r>
        <w:separator/>
      </w:r>
    </w:p>
  </w:footnote>
  <w:footnote w:type="continuationSeparator" w:id="0">
    <w:p w:rsidR="003C7C7F" w:rsidRDefault="003C7C7F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03DA0"/>
    <w:rsid w:val="000102FE"/>
    <w:rsid w:val="00014899"/>
    <w:rsid w:val="0002284D"/>
    <w:rsid w:val="00022B97"/>
    <w:rsid w:val="00040284"/>
    <w:rsid w:val="000403F7"/>
    <w:rsid w:val="0005639E"/>
    <w:rsid w:val="00076258"/>
    <w:rsid w:val="00093EC5"/>
    <w:rsid w:val="000974FA"/>
    <w:rsid w:val="000A11C0"/>
    <w:rsid w:val="000A426D"/>
    <w:rsid w:val="000C33C8"/>
    <w:rsid w:val="000D2B6E"/>
    <w:rsid w:val="000D793C"/>
    <w:rsid w:val="0010183C"/>
    <w:rsid w:val="001021B2"/>
    <w:rsid w:val="00103BB1"/>
    <w:rsid w:val="00120FE7"/>
    <w:rsid w:val="00127E3B"/>
    <w:rsid w:val="00127F25"/>
    <w:rsid w:val="00143F76"/>
    <w:rsid w:val="00163102"/>
    <w:rsid w:val="00173463"/>
    <w:rsid w:val="001866AA"/>
    <w:rsid w:val="001B325F"/>
    <w:rsid w:val="001B60F0"/>
    <w:rsid w:val="001C46ED"/>
    <w:rsid w:val="001C49FD"/>
    <w:rsid w:val="001C6D1A"/>
    <w:rsid w:val="001E312C"/>
    <w:rsid w:val="0020035F"/>
    <w:rsid w:val="00201842"/>
    <w:rsid w:val="0020550A"/>
    <w:rsid w:val="00217936"/>
    <w:rsid w:val="00217A18"/>
    <w:rsid w:val="0023122F"/>
    <w:rsid w:val="0023557D"/>
    <w:rsid w:val="0024198C"/>
    <w:rsid w:val="00243436"/>
    <w:rsid w:val="00275352"/>
    <w:rsid w:val="00286854"/>
    <w:rsid w:val="002C2757"/>
    <w:rsid w:val="002D00F9"/>
    <w:rsid w:val="002D6EC9"/>
    <w:rsid w:val="002E6F05"/>
    <w:rsid w:val="002F0F9C"/>
    <w:rsid w:val="002F6941"/>
    <w:rsid w:val="00302443"/>
    <w:rsid w:val="00306F3A"/>
    <w:rsid w:val="003075F1"/>
    <w:rsid w:val="00317C25"/>
    <w:rsid w:val="003225B8"/>
    <w:rsid w:val="0033163E"/>
    <w:rsid w:val="00351439"/>
    <w:rsid w:val="00354B79"/>
    <w:rsid w:val="003728DC"/>
    <w:rsid w:val="003909DD"/>
    <w:rsid w:val="003A3475"/>
    <w:rsid w:val="003B191A"/>
    <w:rsid w:val="003C7C7F"/>
    <w:rsid w:val="003D3925"/>
    <w:rsid w:val="003E13DB"/>
    <w:rsid w:val="003E4416"/>
    <w:rsid w:val="003E4E6C"/>
    <w:rsid w:val="004148CD"/>
    <w:rsid w:val="00460C16"/>
    <w:rsid w:val="004758B6"/>
    <w:rsid w:val="00481788"/>
    <w:rsid w:val="00481925"/>
    <w:rsid w:val="004A17FF"/>
    <w:rsid w:val="004A472E"/>
    <w:rsid w:val="004B0B33"/>
    <w:rsid w:val="004D0915"/>
    <w:rsid w:val="004E2C39"/>
    <w:rsid w:val="004E59DC"/>
    <w:rsid w:val="004F0AF4"/>
    <w:rsid w:val="004F6A0A"/>
    <w:rsid w:val="00502E94"/>
    <w:rsid w:val="0051377A"/>
    <w:rsid w:val="005142B0"/>
    <w:rsid w:val="005202A5"/>
    <w:rsid w:val="00543B35"/>
    <w:rsid w:val="00550DE4"/>
    <w:rsid w:val="005517AD"/>
    <w:rsid w:val="005717F2"/>
    <w:rsid w:val="00577495"/>
    <w:rsid w:val="00582996"/>
    <w:rsid w:val="0059275F"/>
    <w:rsid w:val="0059797A"/>
    <w:rsid w:val="005A1282"/>
    <w:rsid w:val="005A1476"/>
    <w:rsid w:val="005A3B66"/>
    <w:rsid w:val="005A48F5"/>
    <w:rsid w:val="005A65A3"/>
    <w:rsid w:val="005B1476"/>
    <w:rsid w:val="005B46A9"/>
    <w:rsid w:val="005C4C8E"/>
    <w:rsid w:val="005E1CDF"/>
    <w:rsid w:val="006055FB"/>
    <w:rsid w:val="00611155"/>
    <w:rsid w:val="006263C6"/>
    <w:rsid w:val="00634DB6"/>
    <w:rsid w:val="00636841"/>
    <w:rsid w:val="0064686E"/>
    <w:rsid w:val="00650DD9"/>
    <w:rsid w:val="00650EA4"/>
    <w:rsid w:val="00671D40"/>
    <w:rsid w:val="00671E1E"/>
    <w:rsid w:val="006B0FC6"/>
    <w:rsid w:val="006B31F1"/>
    <w:rsid w:val="006E6501"/>
    <w:rsid w:val="006E6CB0"/>
    <w:rsid w:val="0070296A"/>
    <w:rsid w:val="007225DE"/>
    <w:rsid w:val="00735F5E"/>
    <w:rsid w:val="00735F7E"/>
    <w:rsid w:val="0073632D"/>
    <w:rsid w:val="0075437C"/>
    <w:rsid w:val="00786A21"/>
    <w:rsid w:val="007B109B"/>
    <w:rsid w:val="007D5048"/>
    <w:rsid w:val="007F4206"/>
    <w:rsid w:val="00803A7F"/>
    <w:rsid w:val="0080586D"/>
    <w:rsid w:val="00826FE7"/>
    <w:rsid w:val="00862114"/>
    <w:rsid w:val="008669DE"/>
    <w:rsid w:val="00870AA8"/>
    <w:rsid w:val="00881122"/>
    <w:rsid w:val="008A2496"/>
    <w:rsid w:val="008C62FE"/>
    <w:rsid w:val="008E44B2"/>
    <w:rsid w:val="008F3BE9"/>
    <w:rsid w:val="008F4FCA"/>
    <w:rsid w:val="00903349"/>
    <w:rsid w:val="009056FC"/>
    <w:rsid w:val="00920D78"/>
    <w:rsid w:val="009236CE"/>
    <w:rsid w:val="009259AC"/>
    <w:rsid w:val="009317DB"/>
    <w:rsid w:val="00932851"/>
    <w:rsid w:val="00942E7C"/>
    <w:rsid w:val="00947901"/>
    <w:rsid w:val="009545D3"/>
    <w:rsid w:val="0096133D"/>
    <w:rsid w:val="0098510F"/>
    <w:rsid w:val="009A238E"/>
    <w:rsid w:val="009B636A"/>
    <w:rsid w:val="009C2487"/>
    <w:rsid w:val="009D56EB"/>
    <w:rsid w:val="00A033EB"/>
    <w:rsid w:val="00A04696"/>
    <w:rsid w:val="00A25A7D"/>
    <w:rsid w:val="00A35560"/>
    <w:rsid w:val="00A4195F"/>
    <w:rsid w:val="00A425E4"/>
    <w:rsid w:val="00A470D6"/>
    <w:rsid w:val="00A512B9"/>
    <w:rsid w:val="00A52768"/>
    <w:rsid w:val="00A5540A"/>
    <w:rsid w:val="00A77147"/>
    <w:rsid w:val="00A802FB"/>
    <w:rsid w:val="00A835EB"/>
    <w:rsid w:val="00A8506B"/>
    <w:rsid w:val="00A920DB"/>
    <w:rsid w:val="00A938DE"/>
    <w:rsid w:val="00AA09B8"/>
    <w:rsid w:val="00AB6440"/>
    <w:rsid w:val="00AB7B99"/>
    <w:rsid w:val="00AD0BC2"/>
    <w:rsid w:val="00AD117F"/>
    <w:rsid w:val="00AD25CC"/>
    <w:rsid w:val="00AD2E7E"/>
    <w:rsid w:val="00AE53C6"/>
    <w:rsid w:val="00AE6A7F"/>
    <w:rsid w:val="00B13CA7"/>
    <w:rsid w:val="00B211D0"/>
    <w:rsid w:val="00B211D2"/>
    <w:rsid w:val="00B22DED"/>
    <w:rsid w:val="00B30898"/>
    <w:rsid w:val="00B33953"/>
    <w:rsid w:val="00B42057"/>
    <w:rsid w:val="00B46789"/>
    <w:rsid w:val="00B507F7"/>
    <w:rsid w:val="00B60E1B"/>
    <w:rsid w:val="00B752A0"/>
    <w:rsid w:val="00B80DE9"/>
    <w:rsid w:val="00BB1AF5"/>
    <w:rsid w:val="00BB36DF"/>
    <w:rsid w:val="00BC1E22"/>
    <w:rsid w:val="00BC3F1C"/>
    <w:rsid w:val="00BE1E4F"/>
    <w:rsid w:val="00BE3581"/>
    <w:rsid w:val="00BF307B"/>
    <w:rsid w:val="00BF32BA"/>
    <w:rsid w:val="00C06445"/>
    <w:rsid w:val="00C17153"/>
    <w:rsid w:val="00C20617"/>
    <w:rsid w:val="00C249FE"/>
    <w:rsid w:val="00C256B1"/>
    <w:rsid w:val="00C46DF9"/>
    <w:rsid w:val="00C47442"/>
    <w:rsid w:val="00C54AF4"/>
    <w:rsid w:val="00C56D7D"/>
    <w:rsid w:val="00C62F87"/>
    <w:rsid w:val="00C75797"/>
    <w:rsid w:val="00C836E3"/>
    <w:rsid w:val="00CE11B4"/>
    <w:rsid w:val="00D03F61"/>
    <w:rsid w:val="00D21E35"/>
    <w:rsid w:val="00DA3167"/>
    <w:rsid w:val="00DA44BC"/>
    <w:rsid w:val="00DC6DB0"/>
    <w:rsid w:val="00DC7C6A"/>
    <w:rsid w:val="00DD293C"/>
    <w:rsid w:val="00E201D2"/>
    <w:rsid w:val="00E32AD3"/>
    <w:rsid w:val="00E431F6"/>
    <w:rsid w:val="00E435E7"/>
    <w:rsid w:val="00E46F84"/>
    <w:rsid w:val="00E77ADA"/>
    <w:rsid w:val="00EA0E35"/>
    <w:rsid w:val="00ED2BEB"/>
    <w:rsid w:val="00ED68CB"/>
    <w:rsid w:val="00EF4904"/>
    <w:rsid w:val="00F04686"/>
    <w:rsid w:val="00F07ECF"/>
    <w:rsid w:val="00F242AC"/>
    <w:rsid w:val="00F2493F"/>
    <w:rsid w:val="00F57AF7"/>
    <w:rsid w:val="00F678BD"/>
    <w:rsid w:val="00F75F56"/>
    <w:rsid w:val="00FA323A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C1F45489-CEC2-4A22-A3F0-C738B11A31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671D4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C1AE4D-9719-45B2-B8F9-1341081CF4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428</Words>
  <Characters>2445</Characters>
  <Application>Microsoft Office Word</Application>
  <DocSecurity>0</DocSecurity>
  <Lines>20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2868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2011-11-10T07:33:00Z</cp:lastPrinted>
  <dcterms:created xsi:type="dcterms:W3CDTF">2013-12-03T04:25:00Z</dcterms:created>
  <dcterms:modified xsi:type="dcterms:W3CDTF">2013-12-03T04:25:00Z</dcterms:modified>
  <cp:category/>
</cp:coreProperties>
</file>